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36" w:rsidRPr="002D44A0" w:rsidRDefault="002D44A0" w:rsidP="00031521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DZ"/>
        </w:rPr>
      </w:pPr>
      <w:proofErr w:type="gramStart"/>
      <w:r w:rsidRPr="002D44A0">
        <w:rPr>
          <w:rFonts w:ascii="Simplified Arabic" w:hAnsi="Simplified Arabic" w:cs="Simplified Arabic" w:hint="cs"/>
          <w:b/>
          <w:bCs/>
          <w:sz w:val="44"/>
          <w:szCs w:val="44"/>
          <w:rtl/>
          <w:lang w:bidi="ar-DZ"/>
        </w:rPr>
        <w:t>إعلان</w:t>
      </w:r>
      <w:proofErr w:type="gramEnd"/>
    </w:p>
    <w:p w:rsidR="00141CD9" w:rsidRPr="002D44A0" w:rsidRDefault="00141CD9" w:rsidP="002D44A0">
      <w:pPr>
        <w:bidi/>
        <w:jc w:val="both"/>
        <w:rPr>
          <w:rFonts w:ascii="Simplified Arabic" w:hAnsi="Simplified Arabic" w:cs="Simplified Arabic"/>
          <w:sz w:val="40"/>
          <w:szCs w:val="40"/>
          <w:rtl/>
          <w:lang w:bidi="ar-DZ"/>
        </w:rPr>
      </w:pPr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تعلم الأستاذة بن </w:t>
      </w:r>
      <w:proofErr w:type="spellStart"/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بوزيد</w:t>
      </w:r>
      <w:proofErr w:type="spellEnd"/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، أستاذة مقياس </w:t>
      </w:r>
      <w:r w:rsidR="002D44A0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القانون التجاري</w:t>
      </w:r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، طلبة السنة</w:t>
      </w:r>
      <w:r w:rsidR="000E3BEF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</w:t>
      </w:r>
      <w:r w:rsidR="002D44A0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الثانية ليسانس</w:t>
      </w:r>
      <w:r w:rsidR="000E3BEF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، </w:t>
      </w:r>
      <w:r w:rsidR="002D44A0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المجموعة الرابعة</w:t>
      </w:r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، أن النظر في الطعون الخاصة ب</w:t>
      </w:r>
      <w:r w:rsidR="002D44A0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علامات امتحان الدورة العادية،</w:t>
      </w:r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سيكون يوم </w:t>
      </w:r>
      <w:r w:rsidR="002D44A0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الخميس 23 فيفري 2023</w:t>
      </w:r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على الساعة </w:t>
      </w:r>
      <w:r w:rsidR="002D44A0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العاشرة</w:t>
      </w:r>
      <w:r w:rsidR="000E3BEF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 xml:space="preserve"> ص</w:t>
      </w:r>
      <w:r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باحا بقاعة الأساتذة</w:t>
      </w:r>
      <w:r w:rsidR="00031521" w:rsidRPr="002D44A0">
        <w:rPr>
          <w:rFonts w:ascii="Simplified Arabic" w:hAnsi="Simplified Arabic" w:cs="Simplified Arabic" w:hint="cs"/>
          <w:sz w:val="40"/>
          <w:szCs w:val="40"/>
          <w:rtl/>
          <w:lang w:bidi="ar-DZ"/>
        </w:rPr>
        <w:t>.</w:t>
      </w: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Pr="00F846DC" w:rsidRDefault="00031521" w:rsidP="00031521">
      <w:pPr>
        <w:tabs>
          <w:tab w:val="left" w:pos="4081"/>
          <w:tab w:val="center" w:pos="5233"/>
        </w:tabs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الإجابة النموذجية ل</w:t>
      </w: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امتحان السداسي </w:t>
      </w: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السادس- الدورة العادية-</w:t>
      </w:r>
    </w:p>
    <w:p w:rsidR="00031521" w:rsidRPr="00F846DC" w:rsidRDefault="00031521" w:rsidP="00031521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مقياس </w:t>
      </w: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قانون الملكية الفكرية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-السنة الثالثة قانون عام</w:t>
      </w: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-المجموعة </w:t>
      </w:r>
      <w:r w:rsidRPr="00F846DC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1</w:t>
      </w:r>
      <w:r w:rsidRPr="00F846D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-</w:t>
      </w:r>
    </w:p>
    <w:p w:rsidR="00031521" w:rsidRPr="00F846DC" w:rsidRDefault="00031521" w:rsidP="00031521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السؤال </w:t>
      </w:r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proofErr w:type="gramEnd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1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هل هنالك قيود ترد على حرية اختيار شكل العلامة؟ 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وضح ذلك</w:t>
      </w: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مدعما إجابتك بالأسانيد القانونية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spellStart"/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الاجابة</w:t>
      </w:r>
      <w:proofErr w:type="spellEnd"/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(14 نقطة)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في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 xml:space="preserve"> البداية لابد من الإشارة إلى أن الفقرة 1 المادة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 xml:space="preserve">07 من الأمر03/06 </w:t>
      </w:r>
      <w:proofErr w:type="spellStart"/>
      <w:r w:rsidRPr="00F846DC">
        <w:rPr>
          <w:rFonts w:ascii="Arial" w:hAnsi="Arial" w:hint="cs"/>
          <w:sz w:val="32"/>
          <w:szCs w:val="32"/>
          <w:rtl/>
        </w:rPr>
        <w:t>تنص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على أنه </w:t>
      </w:r>
      <w:r w:rsidRPr="00F846DC">
        <w:rPr>
          <w:rFonts w:ascii="Arial" w:hAnsi="Arial"/>
          <w:sz w:val="32"/>
          <w:szCs w:val="32"/>
          <w:rtl/>
        </w:rPr>
        <w:t>تستثنى من قبولها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>كعلامات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الرموز التي لا تعتبر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في مفهوم </w:t>
      </w:r>
      <w:r w:rsidRPr="00F846DC">
        <w:rPr>
          <w:rFonts w:ascii="Arial" w:hAnsi="Arial" w:hint="cs"/>
          <w:sz w:val="32"/>
          <w:szCs w:val="32"/>
          <w:rtl/>
        </w:rPr>
        <w:t>المادة2 الفقرة 1 من ذات الأمر</w:t>
      </w:r>
      <w:r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  <w:lang w:bidi="ar-DZ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-و </w:t>
      </w:r>
      <w:proofErr w:type="gramStart"/>
      <w:r w:rsidRPr="00F846DC">
        <w:rPr>
          <w:rFonts w:ascii="Arial" w:hAnsi="Arial"/>
          <w:sz w:val="32"/>
          <w:szCs w:val="32"/>
          <w:rtl/>
        </w:rPr>
        <w:t>يشترط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في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تكون مميز</w:t>
      </w:r>
      <w:r w:rsidRPr="00F846DC">
        <w:rPr>
          <w:rFonts w:ascii="Arial" w:hAnsi="Arial" w:hint="cs"/>
          <w:sz w:val="32"/>
          <w:szCs w:val="32"/>
          <w:rtl/>
        </w:rPr>
        <w:t>ة،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أما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 xml:space="preserve">أخذت </w:t>
      </w:r>
      <w:r w:rsidRPr="00F846DC">
        <w:rPr>
          <w:rFonts w:ascii="Arial" w:hAnsi="Arial"/>
          <w:sz w:val="32"/>
          <w:szCs w:val="32"/>
          <w:rtl/>
        </w:rPr>
        <w:t>شكلا شائعا متعارفا عليه وغير مميز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فلا يمكن قبولها </w:t>
      </w:r>
      <w:r w:rsidRPr="00F846DC">
        <w:rPr>
          <w:rFonts w:ascii="Arial" w:hAnsi="Arial" w:hint="cs"/>
          <w:sz w:val="32"/>
          <w:szCs w:val="32"/>
          <w:rtl/>
        </w:rPr>
        <w:t>كعلامة،</w:t>
      </w:r>
      <w:r w:rsidRPr="00F846DC">
        <w:rPr>
          <w:rFonts w:ascii="Arial" w:hAnsi="Arial"/>
          <w:sz w:val="32"/>
          <w:szCs w:val="32"/>
          <w:rtl/>
        </w:rPr>
        <w:t xml:space="preserve"> كذلك يشترط في</w:t>
      </w:r>
      <w:r w:rsidRPr="00F846DC">
        <w:rPr>
          <w:rFonts w:ascii="Arial" w:hAnsi="Arial" w:hint="cs"/>
          <w:sz w:val="32"/>
          <w:szCs w:val="32"/>
          <w:rtl/>
        </w:rPr>
        <w:t>ها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ألا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تأخذ</w:t>
      </w:r>
      <w:r w:rsidRPr="00F846DC">
        <w:rPr>
          <w:rFonts w:ascii="Arial" w:hAnsi="Arial"/>
          <w:sz w:val="32"/>
          <w:szCs w:val="32"/>
          <w:rtl/>
        </w:rPr>
        <w:t xml:space="preserve"> شكل رموز </w:t>
      </w:r>
      <w:r w:rsidRPr="00F846DC">
        <w:rPr>
          <w:rFonts w:ascii="Arial" w:hAnsi="Arial" w:hint="cs"/>
          <w:sz w:val="32"/>
          <w:szCs w:val="32"/>
          <w:rtl/>
        </w:rPr>
        <w:t>خاصة</w:t>
      </w:r>
      <w:r w:rsidRPr="00F846DC">
        <w:rPr>
          <w:rFonts w:ascii="Arial" w:hAnsi="Arial"/>
          <w:sz w:val="32"/>
          <w:szCs w:val="32"/>
          <w:rtl/>
        </w:rPr>
        <w:t xml:space="preserve"> بالملك العام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  <w:lang w:bidi="ar-DZ"/>
        </w:rPr>
        <w:t xml:space="preserve"> المادة 7 ف </w:t>
      </w:r>
      <w:r w:rsidRPr="00F846DC">
        <w:rPr>
          <w:rFonts w:ascii="Arial" w:hAnsi="Arial" w:hint="cs"/>
          <w:sz w:val="32"/>
          <w:szCs w:val="32"/>
          <w:rtl/>
          <w:lang w:bidi="ar-DZ"/>
        </w:rPr>
        <w:t>2).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ويقصد بالتميز أيضا،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ألا</w:t>
      </w:r>
      <w:r w:rsidRPr="00F846DC">
        <w:rPr>
          <w:rFonts w:ascii="Arial" w:hAnsi="Arial"/>
          <w:sz w:val="32"/>
          <w:szCs w:val="32"/>
          <w:rtl/>
        </w:rPr>
        <w:t xml:space="preserve"> تمثل</w:t>
      </w:r>
      <w:r w:rsidRPr="00F846DC">
        <w:rPr>
          <w:rFonts w:ascii="Arial" w:hAnsi="Arial" w:hint="cs"/>
          <w:sz w:val="32"/>
          <w:szCs w:val="32"/>
          <w:rtl/>
        </w:rPr>
        <w:t xml:space="preserve"> العلامة</w:t>
      </w:r>
      <w:r w:rsidRPr="00F846DC">
        <w:rPr>
          <w:rFonts w:ascii="Arial" w:hAnsi="Arial"/>
          <w:sz w:val="32"/>
          <w:szCs w:val="32"/>
          <w:rtl/>
        </w:rPr>
        <w:t xml:space="preserve"> الشكل الاعتيادي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proofErr w:type="spellStart"/>
      <w:r w:rsidRPr="00F846DC">
        <w:rPr>
          <w:rFonts w:ascii="Arial" w:hAnsi="Arial" w:hint="cs"/>
          <w:sz w:val="32"/>
          <w:szCs w:val="32"/>
          <w:rtl/>
        </w:rPr>
        <w:t>للمنتوج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و الذي يسمح له بأداء</w:t>
      </w:r>
      <w:r w:rsidRPr="00F846DC">
        <w:rPr>
          <w:rFonts w:ascii="Arial" w:hAnsi="Arial"/>
          <w:sz w:val="32"/>
          <w:szCs w:val="32"/>
          <w:rtl/>
        </w:rPr>
        <w:t xml:space="preserve"> وظيفته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لأن</w:t>
      </w:r>
      <w:r w:rsidRPr="00F846DC">
        <w:rPr>
          <w:rFonts w:ascii="Arial" w:hAnsi="Arial"/>
          <w:sz w:val="32"/>
          <w:szCs w:val="32"/>
          <w:rtl/>
        </w:rPr>
        <w:t xml:space="preserve"> المشرع تبنى معيار</w:t>
      </w:r>
      <w:r w:rsidRPr="00F846DC">
        <w:rPr>
          <w:rFonts w:ascii="Arial" w:hAnsi="Arial" w:hint="cs"/>
          <w:sz w:val="32"/>
          <w:szCs w:val="32"/>
          <w:rtl/>
        </w:rPr>
        <w:t>"</w:t>
      </w:r>
      <w:r w:rsidRPr="00F846DC">
        <w:rPr>
          <w:rFonts w:ascii="Arial" w:hAnsi="Arial"/>
          <w:sz w:val="32"/>
          <w:szCs w:val="32"/>
          <w:rtl/>
        </w:rPr>
        <w:t xml:space="preserve"> الشكل القابل للفصل عن </w:t>
      </w:r>
      <w:r w:rsidRPr="00F846DC">
        <w:rPr>
          <w:rFonts w:ascii="Arial" w:hAnsi="Arial" w:hint="cs"/>
          <w:sz w:val="32"/>
          <w:szCs w:val="32"/>
          <w:rtl/>
        </w:rPr>
        <w:t>الوظيفة"، حيث</w:t>
      </w:r>
      <w:r w:rsidRPr="00F846DC">
        <w:rPr>
          <w:rFonts w:ascii="Arial" w:hAnsi="Arial"/>
          <w:sz w:val="32"/>
          <w:szCs w:val="32"/>
          <w:rtl/>
        </w:rPr>
        <w:t xml:space="preserve"> نجد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ه نص في </w:t>
      </w:r>
      <w:r w:rsidRPr="00F846DC">
        <w:rPr>
          <w:rFonts w:ascii="Arial" w:hAnsi="Arial" w:hint="cs"/>
          <w:sz w:val="32"/>
          <w:szCs w:val="32"/>
          <w:rtl/>
        </w:rPr>
        <w:t>الفقرة3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المادة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من الأمر03/06،</w:t>
      </w:r>
      <w:r w:rsidRPr="00F846DC">
        <w:rPr>
          <w:rFonts w:ascii="Arial" w:hAnsi="Arial"/>
          <w:sz w:val="32"/>
          <w:szCs w:val="32"/>
          <w:rtl/>
        </w:rPr>
        <w:t xml:space="preserve"> على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ه تستثنى من التسجيل الرموز التي تمثل شكل السلع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غلافها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كانت </w:t>
      </w:r>
      <w:r w:rsidRPr="00F846DC">
        <w:rPr>
          <w:rFonts w:ascii="Arial" w:hAnsi="Arial" w:hint="cs"/>
          <w:sz w:val="32"/>
          <w:szCs w:val="32"/>
          <w:rtl/>
        </w:rPr>
        <w:t>الطبيعة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وظيفة</w:t>
      </w:r>
      <w:r w:rsidRPr="00F846DC">
        <w:rPr>
          <w:rFonts w:ascii="Arial" w:hAnsi="Arial"/>
          <w:sz w:val="32"/>
          <w:szCs w:val="32"/>
          <w:rtl/>
        </w:rPr>
        <w:t xml:space="preserve"> السلع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التغليف تفرضها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ف</w:t>
      </w:r>
      <w:r w:rsidRPr="00F846DC">
        <w:rPr>
          <w:rFonts w:ascii="Arial" w:hAnsi="Arial"/>
          <w:sz w:val="32"/>
          <w:szCs w:val="32"/>
          <w:rtl/>
        </w:rPr>
        <w:t>وحدها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"الأشكال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المميزة"،</w:t>
      </w:r>
      <w:r w:rsidRPr="00F846DC">
        <w:rPr>
          <w:rFonts w:ascii="Arial" w:hAnsi="Arial"/>
          <w:sz w:val="32"/>
          <w:szCs w:val="32"/>
          <w:rtl/>
        </w:rPr>
        <w:t xml:space="preserve"> هي التي تقبل لتسجيلها كعلامات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وفي هذه </w:t>
      </w:r>
      <w:r w:rsidRPr="00F846DC">
        <w:rPr>
          <w:rFonts w:ascii="Arial" w:hAnsi="Arial" w:hint="cs"/>
          <w:sz w:val="32"/>
          <w:szCs w:val="32"/>
          <w:rtl/>
        </w:rPr>
        <w:t>الحالة،</w:t>
      </w:r>
      <w:r w:rsidRPr="00F846DC">
        <w:rPr>
          <w:rFonts w:ascii="Arial" w:hAnsi="Arial"/>
          <w:sz w:val="32"/>
          <w:szCs w:val="32"/>
          <w:rtl/>
        </w:rPr>
        <w:t xml:space="preserve"> لا يكون الشكل لصيقا </w:t>
      </w:r>
      <w:r w:rsidRPr="00F846DC">
        <w:rPr>
          <w:rFonts w:ascii="Arial" w:hAnsi="Arial" w:hint="cs"/>
          <w:sz w:val="32"/>
          <w:szCs w:val="32"/>
          <w:rtl/>
        </w:rPr>
        <w:t xml:space="preserve">بالوظيفة، و يرجع </w:t>
      </w:r>
      <w:r w:rsidRPr="00F846DC">
        <w:rPr>
          <w:rFonts w:ascii="Arial" w:hAnsi="Arial"/>
          <w:sz w:val="32"/>
          <w:szCs w:val="32"/>
          <w:rtl/>
        </w:rPr>
        <w:t xml:space="preserve">تقدير </w:t>
      </w:r>
      <w:r w:rsidRPr="00F846DC">
        <w:rPr>
          <w:rFonts w:ascii="Arial" w:hAnsi="Arial" w:hint="cs"/>
          <w:sz w:val="32"/>
          <w:szCs w:val="32"/>
          <w:rtl/>
        </w:rPr>
        <w:t>الأشكال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المقبولة</w:t>
      </w:r>
      <w:r w:rsidRPr="00F846DC">
        <w:rPr>
          <w:rFonts w:ascii="Arial" w:hAnsi="Arial"/>
          <w:sz w:val="32"/>
          <w:szCs w:val="32"/>
          <w:rtl/>
        </w:rPr>
        <w:t xml:space="preserve"> كعلامات </w:t>
      </w:r>
      <w:r w:rsidRPr="00F846DC">
        <w:rPr>
          <w:rFonts w:ascii="Arial" w:hAnsi="Arial" w:hint="cs"/>
          <w:sz w:val="32"/>
          <w:szCs w:val="32"/>
          <w:rtl/>
        </w:rPr>
        <w:t>للسلطة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التقديرية</w:t>
      </w:r>
      <w:r w:rsidRPr="00F846DC">
        <w:rPr>
          <w:rFonts w:ascii="Arial" w:hAnsi="Arial"/>
          <w:sz w:val="32"/>
          <w:szCs w:val="32"/>
          <w:rtl/>
        </w:rPr>
        <w:t xml:space="preserve"> لقاضي الموضوع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كذلك فان كل </w:t>
      </w:r>
      <w:r w:rsidRPr="00F846DC">
        <w:rPr>
          <w:rFonts w:ascii="Arial" w:hAnsi="Arial"/>
          <w:sz w:val="32"/>
          <w:szCs w:val="32"/>
          <w:rtl/>
        </w:rPr>
        <w:t xml:space="preserve">رمز مخالف للنظام العام </w:t>
      </w:r>
      <w:r w:rsidRPr="00F846DC">
        <w:rPr>
          <w:rFonts w:ascii="Arial" w:hAnsi="Arial" w:hint="cs"/>
          <w:sz w:val="32"/>
          <w:szCs w:val="32"/>
          <w:rtl/>
        </w:rPr>
        <w:t>والآداب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العامة</w:t>
      </w:r>
      <w:r w:rsidRPr="00F846DC">
        <w:rPr>
          <w:rFonts w:ascii="Arial" w:hAnsi="Arial"/>
          <w:sz w:val="32"/>
          <w:szCs w:val="32"/>
          <w:rtl/>
        </w:rPr>
        <w:t xml:space="preserve"> يستبعد من مصاف السمات </w:t>
      </w:r>
      <w:r w:rsidRPr="00F846DC">
        <w:rPr>
          <w:rFonts w:ascii="Arial" w:hAnsi="Arial" w:hint="cs"/>
          <w:sz w:val="32"/>
          <w:szCs w:val="32"/>
          <w:rtl/>
        </w:rPr>
        <w:t>المقبولة</w:t>
      </w:r>
      <w:r w:rsidRPr="00F846DC">
        <w:rPr>
          <w:rFonts w:ascii="Arial" w:hAnsi="Arial"/>
          <w:sz w:val="32"/>
          <w:szCs w:val="32"/>
          <w:rtl/>
        </w:rPr>
        <w:t xml:space="preserve"> للتسجيل</w:t>
      </w:r>
      <w:r w:rsidRPr="00F846DC">
        <w:rPr>
          <w:rFonts w:ascii="Arial" w:hAnsi="Arial" w:hint="cs"/>
          <w:sz w:val="32"/>
          <w:szCs w:val="32"/>
          <w:rtl/>
        </w:rPr>
        <w:t xml:space="preserve"> كعلامات (</w:t>
      </w:r>
      <w:r w:rsidRPr="00F846DC">
        <w:rPr>
          <w:rFonts w:ascii="Arial" w:hAnsi="Arial"/>
          <w:sz w:val="32"/>
          <w:szCs w:val="32"/>
          <w:rtl/>
        </w:rPr>
        <w:t xml:space="preserve">فقره </w:t>
      </w:r>
      <w:r w:rsidRPr="00F846DC">
        <w:rPr>
          <w:rFonts w:ascii="Arial" w:hAnsi="Arial" w:hint="cs"/>
          <w:sz w:val="32"/>
          <w:szCs w:val="32"/>
          <w:rtl/>
        </w:rPr>
        <w:t>4 المادة7)،</w:t>
      </w:r>
      <w:r w:rsidRPr="00F846DC">
        <w:rPr>
          <w:rFonts w:ascii="Arial" w:hAnsi="Arial"/>
          <w:sz w:val="32"/>
          <w:szCs w:val="32"/>
          <w:rtl/>
        </w:rPr>
        <w:t xml:space="preserve"> فت</w:t>
      </w:r>
      <w:r w:rsidRPr="00F846DC">
        <w:rPr>
          <w:rFonts w:ascii="Arial" w:hAnsi="Arial" w:hint="cs"/>
          <w:sz w:val="32"/>
          <w:szCs w:val="32"/>
          <w:rtl/>
        </w:rPr>
        <w:t>رفض</w:t>
      </w:r>
      <w:r w:rsidRPr="00F846DC">
        <w:rPr>
          <w:rFonts w:ascii="Arial" w:hAnsi="Arial"/>
          <w:sz w:val="32"/>
          <w:szCs w:val="32"/>
          <w:rtl/>
        </w:rPr>
        <w:t xml:space="preserve"> كل سم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اتخذت لها لفظا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رسما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شكلا متعارضا مع النظام </w:t>
      </w:r>
      <w:r w:rsidRPr="00F846DC">
        <w:rPr>
          <w:rFonts w:ascii="Arial" w:hAnsi="Arial" w:hint="cs"/>
          <w:sz w:val="32"/>
          <w:szCs w:val="32"/>
          <w:rtl/>
        </w:rPr>
        <w:t>والآداب</w:t>
      </w:r>
      <w:r w:rsidRPr="00F846DC">
        <w:rPr>
          <w:rFonts w:ascii="Arial" w:hAnsi="Arial"/>
          <w:sz w:val="32"/>
          <w:szCs w:val="32"/>
          <w:rtl/>
        </w:rPr>
        <w:t xml:space="preserve"> العامين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ودائما ووفق</w:t>
      </w:r>
      <w:r w:rsidRPr="00F846DC">
        <w:rPr>
          <w:rFonts w:ascii="Arial" w:hAnsi="Arial" w:hint="cs"/>
          <w:sz w:val="32"/>
          <w:szCs w:val="32"/>
          <w:rtl/>
        </w:rPr>
        <w:t>ا لذات المادة</w:t>
      </w:r>
      <w:r w:rsidRPr="00F846DC">
        <w:rPr>
          <w:rFonts w:ascii="Arial" w:hAnsi="Arial"/>
          <w:sz w:val="32"/>
          <w:szCs w:val="32"/>
          <w:rtl/>
        </w:rPr>
        <w:t xml:space="preserve"> فقر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4،</w:t>
      </w:r>
      <w:r w:rsidRPr="00F846DC">
        <w:rPr>
          <w:rFonts w:ascii="Arial" w:hAnsi="Arial"/>
          <w:sz w:val="32"/>
          <w:szCs w:val="32"/>
          <w:rtl/>
        </w:rPr>
        <w:t xml:space="preserve"> فانه تستبعد </w:t>
      </w:r>
      <w:r w:rsidRPr="00F846DC">
        <w:rPr>
          <w:rFonts w:ascii="Arial" w:hAnsi="Arial"/>
          <w:sz w:val="32"/>
          <w:szCs w:val="32"/>
          <w:rtl/>
        </w:rPr>
        <w:lastRenderedPageBreak/>
        <w:t>الرموز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 xml:space="preserve"> التي يحضر استعمالها بموجب القانون الوطني</w:t>
      </w:r>
      <w:r w:rsidRPr="00F846DC">
        <w:rPr>
          <w:rFonts w:ascii="Arial" w:hAnsi="Arial" w:hint="cs"/>
          <w:sz w:val="32"/>
          <w:szCs w:val="32"/>
          <w:rtl/>
        </w:rPr>
        <w:t xml:space="preserve"> أو الاتفاقيات </w:t>
      </w:r>
      <w:r w:rsidRPr="00F846DC">
        <w:rPr>
          <w:rFonts w:ascii="Arial" w:hAnsi="Arial"/>
          <w:sz w:val="32"/>
          <w:szCs w:val="32"/>
          <w:rtl/>
        </w:rPr>
        <w:t>الثنائي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المتعددة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الأطراف</w:t>
      </w:r>
      <w:r w:rsidRPr="00F846DC">
        <w:rPr>
          <w:rFonts w:ascii="Arial" w:hAnsi="Arial"/>
          <w:sz w:val="32"/>
          <w:szCs w:val="32"/>
          <w:rtl/>
        </w:rPr>
        <w:t xml:space="preserve"> التي تكون الجزائر طرفا فيها</w:t>
      </w:r>
      <w:r w:rsidRPr="00F846DC">
        <w:rPr>
          <w:rFonts w:ascii="Arial" w:hAnsi="Arial" w:hint="cs"/>
          <w:sz w:val="32"/>
          <w:szCs w:val="32"/>
          <w:rtl/>
        </w:rPr>
        <w:t>).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r w:rsidRPr="00F846DC">
        <w:rPr>
          <w:rFonts w:ascii="Arial" w:hAnsi="Arial"/>
          <w:sz w:val="32"/>
          <w:szCs w:val="32"/>
          <w:rtl/>
        </w:rPr>
        <w:t>تستبعد كذلك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 xml:space="preserve">الرموز التي تحمل بين عناصرها نقلا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تقليدا لشعارات رسمي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أعلام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شعارات </w:t>
      </w:r>
      <w:r w:rsidRPr="00F846DC">
        <w:rPr>
          <w:rFonts w:ascii="Arial" w:hAnsi="Arial" w:hint="cs"/>
          <w:sz w:val="32"/>
          <w:szCs w:val="32"/>
          <w:rtl/>
        </w:rPr>
        <w:t>أخرى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اسم مختصر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رمز </w:t>
      </w:r>
      <w:r w:rsidRPr="00F846DC">
        <w:rPr>
          <w:rFonts w:ascii="Arial" w:hAnsi="Arial" w:hint="cs"/>
          <w:sz w:val="32"/>
          <w:szCs w:val="32"/>
          <w:rtl/>
        </w:rPr>
        <w:t xml:space="preserve">أو إشارة أو دمغة رسمية </w:t>
      </w:r>
      <w:r w:rsidRPr="00F846DC">
        <w:rPr>
          <w:rFonts w:ascii="Arial" w:hAnsi="Arial"/>
          <w:sz w:val="32"/>
          <w:szCs w:val="32"/>
          <w:rtl/>
        </w:rPr>
        <w:t xml:space="preserve">تستخدم </w:t>
      </w:r>
      <w:r w:rsidRPr="00F846DC">
        <w:rPr>
          <w:rFonts w:ascii="Arial" w:hAnsi="Arial" w:hint="cs"/>
          <w:sz w:val="32"/>
          <w:szCs w:val="32"/>
          <w:rtl/>
        </w:rPr>
        <w:t>للرقابة</w:t>
      </w:r>
      <w:r w:rsidRPr="00F846DC">
        <w:rPr>
          <w:rFonts w:ascii="Arial" w:hAnsi="Arial"/>
          <w:sz w:val="32"/>
          <w:szCs w:val="32"/>
          <w:rtl/>
        </w:rPr>
        <w:t xml:space="preserve"> والضمان من طرف دول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منظم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مشترك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بين الحكومات </w:t>
      </w:r>
      <w:r w:rsidRPr="00F846DC">
        <w:rPr>
          <w:rFonts w:ascii="Arial" w:hAnsi="Arial" w:hint="cs"/>
          <w:sz w:val="32"/>
          <w:szCs w:val="32"/>
          <w:rtl/>
        </w:rPr>
        <w:t>أ</w:t>
      </w:r>
      <w:r w:rsidRPr="00F846DC">
        <w:rPr>
          <w:rFonts w:ascii="Arial" w:hAnsi="Arial"/>
          <w:sz w:val="32"/>
          <w:szCs w:val="32"/>
          <w:rtl/>
        </w:rPr>
        <w:t>نشئت بموجب اتفاقي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دولي</w:t>
      </w:r>
      <w:r w:rsidRPr="00F846DC">
        <w:rPr>
          <w:rFonts w:ascii="Arial" w:hAnsi="Arial" w:hint="cs"/>
          <w:sz w:val="32"/>
          <w:szCs w:val="32"/>
          <w:rtl/>
        </w:rPr>
        <w:t>ة وذلك ما نصت عليه (</w:t>
      </w:r>
      <w:r w:rsidRPr="00F846DC">
        <w:rPr>
          <w:rFonts w:ascii="Arial" w:hAnsi="Arial"/>
          <w:sz w:val="32"/>
          <w:szCs w:val="32"/>
          <w:rtl/>
        </w:rPr>
        <w:t xml:space="preserve"> الماد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 ف5) من الأمر سابق الذكر.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>فمثلا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فان الدول </w:t>
      </w:r>
      <w:r w:rsidRPr="00F846DC">
        <w:rPr>
          <w:rFonts w:ascii="Arial" w:hAnsi="Arial" w:hint="cs"/>
          <w:sz w:val="32"/>
          <w:szCs w:val="32"/>
          <w:rtl/>
        </w:rPr>
        <w:t>الأعضاء</w:t>
      </w:r>
      <w:r w:rsidRPr="00F846DC">
        <w:rPr>
          <w:rFonts w:ascii="Arial" w:hAnsi="Arial"/>
          <w:sz w:val="32"/>
          <w:szCs w:val="32"/>
          <w:rtl/>
        </w:rPr>
        <w:t xml:space="preserve"> في اتفاقي</w:t>
      </w:r>
      <w:r w:rsidRPr="00F846DC">
        <w:rPr>
          <w:rFonts w:ascii="Arial" w:hAnsi="Arial" w:hint="cs"/>
          <w:sz w:val="32"/>
          <w:szCs w:val="32"/>
          <w:rtl/>
        </w:rPr>
        <w:t xml:space="preserve">ة </w:t>
      </w:r>
      <w:r w:rsidRPr="00F846DC">
        <w:rPr>
          <w:rFonts w:ascii="Arial" w:hAnsi="Arial"/>
          <w:sz w:val="32"/>
          <w:szCs w:val="32"/>
          <w:rtl/>
        </w:rPr>
        <w:t xml:space="preserve">باريس </w:t>
      </w:r>
      <w:r w:rsidRPr="00F846DC">
        <w:rPr>
          <w:rFonts w:ascii="Arial" w:hAnsi="Arial" w:hint="cs"/>
          <w:sz w:val="32"/>
          <w:szCs w:val="32"/>
          <w:rtl/>
        </w:rPr>
        <w:t>لحماية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الملكية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الصناعية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المبرمة</w:t>
      </w:r>
      <w:r w:rsidRPr="00F846DC">
        <w:rPr>
          <w:rFonts w:ascii="Arial" w:hAnsi="Arial"/>
          <w:sz w:val="32"/>
          <w:szCs w:val="32"/>
          <w:rtl/>
        </w:rPr>
        <w:t xml:space="preserve"> في 20 مارس 1883 </w:t>
      </w:r>
      <w:r w:rsidRPr="00F846DC">
        <w:rPr>
          <w:rFonts w:ascii="Arial" w:hAnsi="Arial" w:hint="cs"/>
          <w:sz w:val="32"/>
          <w:szCs w:val="32"/>
          <w:rtl/>
        </w:rPr>
        <w:t>والمعدلة،</w:t>
      </w:r>
      <w:r w:rsidRPr="00F846DC">
        <w:rPr>
          <w:rFonts w:ascii="Arial" w:hAnsi="Arial"/>
          <w:sz w:val="32"/>
          <w:szCs w:val="32"/>
          <w:rtl/>
        </w:rPr>
        <w:t xml:space="preserve"> ومن بينها الجزائر التي صادقت عليها بموجب </w:t>
      </w:r>
      <w:r w:rsidRPr="00F846DC">
        <w:rPr>
          <w:rFonts w:ascii="Arial" w:hAnsi="Arial" w:hint="cs"/>
          <w:sz w:val="32"/>
          <w:szCs w:val="32"/>
          <w:rtl/>
        </w:rPr>
        <w:t xml:space="preserve">الأمر75/2 </w:t>
      </w:r>
      <w:r w:rsidRPr="00F846DC">
        <w:rPr>
          <w:rFonts w:ascii="Arial" w:hAnsi="Arial"/>
          <w:sz w:val="32"/>
          <w:szCs w:val="32"/>
          <w:rtl/>
        </w:rPr>
        <w:t xml:space="preserve">يتوجب عليهم </w:t>
      </w:r>
      <w:r w:rsidRPr="00F846DC">
        <w:rPr>
          <w:rFonts w:ascii="Arial" w:hAnsi="Arial" w:hint="cs"/>
          <w:sz w:val="32"/>
          <w:szCs w:val="32"/>
          <w:rtl/>
        </w:rPr>
        <w:t>إرسال</w:t>
      </w:r>
      <w:r w:rsidRPr="00F846DC">
        <w:rPr>
          <w:rFonts w:ascii="Arial" w:hAnsi="Arial"/>
          <w:sz w:val="32"/>
          <w:szCs w:val="32"/>
          <w:rtl/>
        </w:rPr>
        <w:t xml:space="preserve"> قائم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بكاف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الشعارات </w:t>
      </w:r>
      <w:r w:rsidRPr="00F846DC">
        <w:rPr>
          <w:rFonts w:ascii="Arial" w:hAnsi="Arial" w:hint="cs"/>
          <w:sz w:val="32"/>
          <w:szCs w:val="32"/>
          <w:rtl/>
        </w:rPr>
        <w:t>الرسمية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proofErr w:type="spellStart"/>
      <w:r w:rsidRPr="00F846DC">
        <w:rPr>
          <w:rFonts w:ascii="Arial" w:hAnsi="Arial"/>
          <w:sz w:val="32"/>
          <w:szCs w:val="32"/>
          <w:rtl/>
        </w:rPr>
        <w:t>والدمغات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المنظمة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العالمية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للملكية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</w:rPr>
        <w:t>الصناعية،</w:t>
      </w:r>
      <w:r w:rsidRPr="00F846DC">
        <w:rPr>
          <w:rFonts w:ascii="Arial" w:hAnsi="Arial"/>
          <w:sz w:val="32"/>
          <w:szCs w:val="32"/>
          <w:rtl/>
        </w:rPr>
        <w:t xml:space="preserve"> وتبعا لذلك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يمنع استعمال الرايات والصلبان </w:t>
      </w:r>
      <w:r w:rsidRPr="00F846DC">
        <w:rPr>
          <w:rFonts w:ascii="Arial" w:hAnsi="Arial" w:hint="cs"/>
          <w:sz w:val="32"/>
          <w:szCs w:val="32"/>
          <w:rtl/>
        </w:rPr>
        <w:t>والأهلة</w:t>
      </w:r>
      <w:r w:rsidRPr="00F846DC">
        <w:rPr>
          <w:rFonts w:ascii="Arial" w:hAnsi="Arial"/>
          <w:sz w:val="32"/>
          <w:szCs w:val="32"/>
          <w:rtl/>
        </w:rPr>
        <w:t xml:space="preserve"> الحمراء </w:t>
      </w:r>
      <w:r w:rsidRPr="00F846DC">
        <w:rPr>
          <w:rFonts w:ascii="Arial" w:hAnsi="Arial" w:hint="cs"/>
          <w:sz w:val="32"/>
          <w:szCs w:val="32"/>
          <w:rtl/>
        </w:rPr>
        <w:t>...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الخ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-بالإضافة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ذلك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تستبعد </w:t>
      </w:r>
      <w:r w:rsidRPr="00F846DC">
        <w:rPr>
          <w:rFonts w:ascii="Arial" w:hAnsi="Arial" w:hint="cs"/>
          <w:sz w:val="32"/>
          <w:szCs w:val="32"/>
          <w:rtl/>
        </w:rPr>
        <w:t xml:space="preserve">أيضا </w:t>
      </w:r>
      <w:r w:rsidRPr="00F846DC">
        <w:rPr>
          <w:rFonts w:ascii="Arial" w:hAnsi="Arial"/>
          <w:sz w:val="32"/>
          <w:szCs w:val="32"/>
          <w:rtl/>
        </w:rPr>
        <w:t xml:space="preserve">الرموز التي يمكن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ت</w:t>
      </w:r>
      <w:r w:rsidRPr="00F846DC">
        <w:rPr>
          <w:rFonts w:ascii="Arial" w:hAnsi="Arial" w:hint="cs"/>
          <w:sz w:val="32"/>
          <w:szCs w:val="32"/>
          <w:rtl/>
        </w:rPr>
        <w:t>ض</w:t>
      </w:r>
      <w:r w:rsidRPr="00F846DC">
        <w:rPr>
          <w:rFonts w:ascii="Arial" w:hAnsi="Arial"/>
          <w:sz w:val="32"/>
          <w:szCs w:val="32"/>
          <w:rtl/>
        </w:rPr>
        <w:t>لل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 xml:space="preserve">الجمهور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الأوساط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التجارية،</w:t>
      </w:r>
      <w:r w:rsidRPr="00F846DC">
        <w:rPr>
          <w:rFonts w:ascii="Arial" w:hAnsi="Arial"/>
          <w:sz w:val="32"/>
          <w:szCs w:val="32"/>
          <w:rtl/>
        </w:rPr>
        <w:t xml:space="preserve"> فيما يخص </w:t>
      </w:r>
      <w:r w:rsidRPr="00F846DC">
        <w:rPr>
          <w:rFonts w:ascii="Arial" w:hAnsi="Arial" w:hint="cs"/>
          <w:sz w:val="32"/>
          <w:szCs w:val="32"/>
          <w:rtl/>
        </w:rPr>
        <w:t>طبيعة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جود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مصدر السلع والخدمات والخصائص </w:t>
      </w:r>
      <w:r w:rsidRPr="00F846DC">
        <w:rPr>
          <w:rFonts w:ascii="Arial" w:hAnsi="Arial" w:hint="cs"/>
          <w:sz w:val="32"/>
          <w:szCs w:val="32"/>
          <w:rtl/>
        </w:rPr>
        <w:t>الأخرى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المتصلة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proofErr w:type="spellStart"/>
      <w:r w:rsidRPr="00F846DC">
        <w:rPr>
          <w:rFonts w:ascii="Arial" w:hAnsi="Arial"/>
          <w:sz w:val="32"/>
          <w:szCs w:val="32"/>
          <w:rtl/>
        </w:rPr>
        <w:t>بها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(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المادة 7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 xml:space="preserve">ف 6)، </w:t>
      </w:r>
      <w:r w:rsidRPr="00F846DC">
        <w:rPr>
          <w:rFonts w:ascii="Arial" w:hAnsi="Arial"/>
          <w:sz w:val="32"/>
          <w:szCs w:val="32"/>
          <w:rtl/>
        </w:rPr>
        <w:t>وذلك بغي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حماية</w:t>
      </w:r>
      <w:r w:rsidRPr="00F846DC">
        <w:rPr>
          <w:rFonts w:ascii="Arial" w:hAnsi="Arial"/>
          <w:sz w:val="32"/>
          <w:szCs w:val="32"/>
          <w:rtl/>
        </w:rPr>
        <w:t xml:space="preserve"> الجمهور </w:t>
      </w:r>
      <w:r w:rsidRPr="00F846DC">
        <w:rPr>
          <w:rFonts w:ascii="Arial" w:hAnsi="Arial" w:hint="cs"/>
          <w:sz w:val="32"/>
          <w:szCs w:val="32"/>
          <w:rtl/>
        </w:rPr>
        <w:t>أي</w:t>
      </w:r>
      <w:r w:rsidRPr="00F846DC">
        <w:rPr>
          <w:rFonts w:ascii="Arial" w:hAnsi="Arial"/>
          <w:sz w:val="32"/>
          <w:szCs w:val="32"/>
          <w:rtl/>
        </w:rPr>
        <w:t xml:space="preserve"> المستهلك من الوقوع في </w:t>
      </w:r>
      <w:r w:rsidRPr="00F846DC">
        <w:rPr>
          <w:rFonts w:ascii="Arial" w:hAnsi="Arial" w:hint="cs"/>
          <w:sz w:val="32"/>
          <w:szCs w:val="32"/>
          <w:rtl/>
        </w:rPr>
        <w:t>الخطأ،</w:t>
      </w:r>
      <w:r w:rsidRPr="00F846DC">
        <w:rPr>
          <w:rFonts w:ascii="Arial" w:hAnsi="Arial"/>
          <w:sz w:val="32"/>
          <w:szCs w:val="32"/>
          <w:rtl/>
        </w:rPr>
        <w:t xml:space="preserve"> فمثلا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ما تعلق </w:t>
      </w:r>
      <w:r w:rsidRPr="00F846DC">
        <w:rPr>
          <w:rFonts w:ascii="Arial" w:hAnsi="Arial" w:hint="cs"/>
          <w:sz w:val="32"/>
          <w:szCs w:val="32"/>
          <w:rtl/>
        </w:rPr>
        <w:t>الأمر</w:t>
      </w:r>
      <w:r w:rsidRPr="00F846DC">
        <w:rPr>
          <w:rFonts w:ascii="Arial" w:hAnsi="Arial"/>
          <w:sz w:val="32"/>
          <w:szCs w:val="32"/>
          <w:rtl/>
        </w:rPr>
        <w:t xml:space="preserve"> بسلع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مصنع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في الجزائر مثلا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فلا يجوز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توضع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تحمل اسم بلد </w:t>
      </w:r>
      <w:r w:rsidRPr="00F846DC">
        <w:rPr>
          <w:rFonts w:ascii="Arial" w:hAnsi="Arial" w:hint="cs"/>
          <w:sz w:val="32"/>
          <w:szCs w:val="32"/>
          <w:rtl/>
        </w:rPr>
        <w:t>آخر،</w:t>
      </w:r>
      <w:r w:rsidRPr="00F846DC">
        <w:rPr>
          <w:rFonts w:ascii="Arial" w:hAnsi="Arial"/>
          <w:sz w:val="32"/>
          <w:szCs w:val="32"/>
          <w:rtl/>
        </w:rPr>
        <w:t xml:space="preserve"> قد يظن المستهلك معها </w:t>
      </w:r>
      <w:r w:rsidRPr="00F846DC">
        <w:rPr>
          <w:rFonts w:ascii="Arial" w:hAnsi="Arial" w:hint="cs"/>
          <w:sz w:val="32"/>
          <w:szCs w:val="32"/>
          <w:rtl/>
        </w:rPr>
        <w:t>أنها</w:t>
      </w:r>
      <w:r w:rsidRPr="00F846DC">
        <w:rPr>
          <w:rFonts w:ascii="Arial" w:hAnsi="Arial"/>
          <w:sz w:val="32"/>
          <w:szCs w:val="32"/>
          <w:rtl/>
        </w:rPr>
        <w:t xml:space="preserve"> صنعت في ذلك البلد </w:t>
      </w:r>
      <w:r w:rsidRPr="00F846DC">
        <w:rPr>
          <w:rFonts w:ascii="Arial" w:hAnsi="Arial" w:hint="cs"/>
          <w:sz w:val="32"/>
          <w:szCs w:val="32"/>
          <w:rtl/>
        </w:rPr>
        <w:t xml:space="preserve">الأجنبي، </w:t>
      </w:r>
      <w:r w:rsidRPr="00F846DC">
        <w:rPr>
          <w:rFonts w:ascii="Arial" w:hAnsi="Arial"/>
          <w:sz w:val="32"/>
          <w:szCs w:val="32"/>
          <w:rtl/>
        </w:rPr>
        <w:t>خاص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كانت </w:t>
      </w:r>
      <w:r w:rsidRPr="00F846DC">
        <w:rPr>
          <w:rFonts w:ascii="Arial" w:hAnsi="Arial" w:hint="cs"/>
          <w:sz w:val="32"/>
          <w:szCs w:val="32"/>
          <w:rtl/>
        </w:rPr>
        <w:t>السلعة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الجزائرية</w:t>
      </w:r>
      <w:r w:rsidRPr="00F846DC">
        <w:rPr>
          <w:rFonts w:ascii="Arial" w:hAnsi="Arial"/>
          <w:sz w:val="32"/>
          <w:szCs w:val="32"/>
          <w:rtl/>
        </w:rPr>
        <w:t xml:space="preserve"> من ذات النوع وتشبه سلع</w:t>
      </w:r>
      <w:r w:rsidRPr="00F846DC">
        <w:rPr>
          <w:rFonts w:ascii="Arial" w:hAnsi="Arial" w:hint="cs"/>
          <w:sz w:val="32"/>
          <w:szCs w:val="32"/>
          <w:rtl/>
        </w:rPr>
        <w:t>ة أجنبية،</w:t>
      </w:r>
      <w:r w:rsidRPr="00F846DC">
        <w:rPr>
          <w:rFonts w:ascii="Arial" w:hAnsi="Arial"/>
          <w:sz w:val="32"/>
          <w:szCs w:val="32"/>
          <w:rtl/>
        </w:rPr>
        <w:t xml:space="preserve"> مما يشكل ت</w:t>
      </w:r>
      <w:r w:rsidRPr="00F846DC">
        <w:rPr>
          <w:rFonts w:ascii="Arial" w:hAnsi="Arial" w:hint="cs"/>
          <w:sz w:val="32"/>
          <w:szCs w:val="32"/>
          <w:rtl/>
        </w:rPr>
        <w:t>ض</w:t>
      </w:r>
      <w:r w:rsidRPr="00F846DC">
        <w:rPr>
          <w:rFonts w:ascii="Arial" w:hAnsi="Arial"/>
          <w:sz w:val="32"/>
          <w:szCs w:val="32"/>
          <w:rtl/>
        </w:rPr>
        <w:t>ليلا للجمهور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أيضا</w:t>
      </w:r>
      <w:r w:rsidRPr="00F846DC">
        <w:rPr>
          <w:rFonts w:ascii="Arial" w:hAnsi="Arial"/>
          <w:sz w:val="32"/>
          <w:szCs w:val="32"/>
          <w:rtl/>
        </w:rPr>
        <w:t xml:space="preserve"> نص المشرع في </w:t>
      </w:r>
      <w:proofErr w:type="spellStart"/>
      <w:r w:rsidRPr="00F846DC">
        <w:rPr>
          <w:rFonts w:ascii="Arial" w:hAnsi="Arial"/>
          <w:sz w:val="32"/>
          <w:szCs w:val="32"/>
          <w:rtl/>
        </w:rPr>
        <w:t>الفقره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 من</w:t>
      </w:r>
      <w:r w:rsidRPr="00F846DC">
        <w:rPr>
          <w:rFonts w:ascii="Arial" w:hAnsi="Arial"/>
          <w:sz w:val="32"/>
          <w:szCs w:val="32"/>
          <w:rtl/>
        </w:rPr>
        <w:t xml:space="preserve"> الماد</w:t>
      </w:r>
      <w:r w:rsidRPr="00F846DC">
        <w:rPr>
          <w:rFonts w:ascii="Arial" w:hAnsi="Arial" w:hint="cs"/>
          <w:sz w:val="32"/>
          <w:szCs w:val="32"/>
          <w:rtl/>
        </w:rPr>
        <w:t>ة7 من الأمر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03/06 على</w:t>
      </w:r>
      <w:r w:rsidRPr="00F846DC">
        <w:rPr>
          <w:rFonts w:ascii="Arial" w:hAnsi="Arial"/>
          <w:sz w:val="32"/>
          <w:szCs w:val="32"/>
          <w:rtl/>
        </w:rPr>
        <w:t xml:space="preserve"> استبعاد الرموز التي تشكل </w:t>
      </w:r>
      <w:proofErr w:type="spellStart"/>
      <w:r w:rsidRPr="00F846DC">
        <w:rPr>
          <w:rFonts w:ascii="Arial" w:hAnsi="Arial"/>
          <w:sz w:val="32"/>
          <w:szCs w:val="32"/>
          <w:rtl/>
        </w:rPr>
        <w:t>حصريا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جزئيا بيانا قد يحدث لبسا مع المصدر الجغرافي لصنع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خدمات معين</w:t>
      </w:r>
      <w:r w:rsidRPr="00F846DC">
        <w:rPr>
          <w:rFonts w:ascii="Arial" w:hAnsi="Arial" w:hint="cs"/>
          <w:sz w:val="32"/>
          <w:szCs w:val="32"/>
          <w:rtl/>
        </w:rPr>
        <w:t>ة،</w:t>
      </w:r>
      <w:r w:rsidRPr="00F846DC">
        <w:rPr>
          <w:rFonts w:ascii="Arial" w:hAnsi="Arial"/>
          <w:sz w:val="32"/>
          <w:szCs w:val="32"/>
          <w:rtl/>
        </w:rPr>
        <w:t xml:space="preserve"> وفي حال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ما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 تسجيل هذه الرموز </w:t>
      </w:r>
      <w:r w:rsidRPr="00F846DC">
        <w:rPr>
          <w:rFonts w:ascii="Arial" w:hAnsi="Arial" w:hint="cs"/>
          <w:sz w:val="32"/>
          <w:szCs w:val="32"/>
          <w:rtl/>
        </w:rPr>
        <w:t>كعلامة</w:t>
      </w:r>
      <w:r w:rsidRPr="00F846DC">
        <w:rPr>
          <w:rFonts w:ascii="Arial" w:hAnsi="Arial"/>
          <w:sz w:val="32"/>
          <w:szCs w:val="32"/>
          <w:rtl/>
        </w:rPr>
        <w:t xml:space="preserve"> بغير حق </w:t>
      </w:r>
      <w:r w:rsidRPr="00F846DC">
        <w:rPr>
          <w:rFonts w:ascii="Arial" w:hAnsi="Arial" w:hint="cs"/>
          <w:sz w:val="32"/>
          <w:szCs w:val="32"/>
          <w:rtl/>
        </w:rPr>
        <w:t>ت</w:t>
      </w:r>
      <w:r w:rsidRPr="00F846DC">
        <w:rPr>
          <w:rFonts w:ascii="Arial" w:hAnsi="Arial"/>
          <w:sz w:val="32"/>
          <w:szCs w:val="32"/>
          <w:rtl/>
        </w:rPr>
        <w:t xml:space="preserve">عرقل استعمال ذلك البيان الجغرافي من قبل </w:t>
      </w:r>
      <w:r w:rsidRPr="00F846DC">
        <w:rPr>
          <w:rFonts w:ascii="Arial" w:hAnsi="Arial" w:hint="cs"/>
          <w:sz w:val="32"/>
          <w:szCs w:val="32"/>
          <w:rtl/>
        </w:rPr>
        <w:t>أشخاص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آخرين</w:t>
      </w:r>
      <w:r w:rsidRPr="00F846DC">
        <w:rPr>
          <w:rFonts w:ascii="Arial" w:hAnsi="Arial"/>
          <w:sz w:val="32"/>
          <w:szCs w:val="32"/>
          <w:rtl/>
        </w:rPr>
        <w:t xml:space="preserve"> لهم الحق في استعمال</w:t>
      </w:r>
      <w:r w:rsidRPr="00F846DC">
        <w:rPr>
          <w:rFonts w:ascii="Arial" w:hAnsi="Arial" w:hint="cs"/>
          <w:sz w:val="32"/>
          <w:szCs w:val="32"/>
          <w:rtl/>
        </w:rPr>
        <w:t>ه.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>وعليه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فالمشرع منع استعمال اسم جغرافي </w:t>
      </w:r>
      <w:r w:rsidRPr="00F846DC">
        <w:rPr>
          <w:rFonts w:ascii="Arial" w:hAnsi="Arial" w:hint="cs"/>
          <w:sz w:val="32"/>
          <w:szCs w:val="32"/>
          <w:rtl/>
        </w:rPr>
        <w:t>كعلامة،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 يمثل تسمي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منشأ(</w:t>
      </w:r>
      <w:r w:rsidRPr="00F846DC">
        <w:rPr>
          <w:rFonts w:ascii="Arial" w:hAnsi="Arial"/>
          <w:sz w:val="32"/>
          <w:szCs w:val="32"/>
          <w:rtl/>
        </w:rPr>
        <w:t>خاص</w:t>
      </w:r>
      <w:r w:rsidRPr="00F846DC">
        <w:rPr>
          <w:rFonts w:ascii="Arial" w:hAnsi="Arial" w:hint="cs"/>
          <w:sz w:val="32"/>
          <w:szCs w:val="32"/>
          <w:rtl/>
        </w:rPr>
        <w:t xml:space="preserve">ة و أن تسميات المنشأ تخضع </w:t>
      </w:r>
      <w:r w:rsidRPr="00F846DC">
        <w:rPr>
          <w:rFonts w:ascii="Arial" w:hAnsi="Arial"/>
          <w:sz w:val="32"/>
          <w:szCs w:val="32"/>
          <w:rtl/>
        </w:rPr>
        <w:t xml:space="preserve">لنظام خاص </w:t>
      </w:r>
      <w:proofErr w:type="spellStart"/>
      <w:r w:rsidRPr="00F846DC">
        <w:rPr>
          <w:rFonts w:ascii="Arial" w:hAnsi="Arial"/>
          <w:sz w:val="32"/>
          <w:szCs w:val="32"/>
          <w:rtl/>
        </w:rPr>
        <w:t>بها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)، </w:t>
      </w:r>
      <w:r w:rsidRPr="00F846DC">
        <w:rPr>
          <w:rFonts w:ascii="Arial" w:hAnsi="Arial"/>
          <w:sz w:val="32"/>
          <w:szCs w:val="32"/>
          <w:rtl/>
        </w:rPr>
        <w:t>ك</w:t>
      </w:r>
      <w:r w:rsidRPr="00F846DC">
        <w:rPr>
          <w:rFonts w:ascii="Arial" w:hAnsi="Arial" w:hint="cs"/>
          <w:sz w:val="32"/>
          <w:szCs w:val="32"/>
          <w:rtl/>
        </w:rPr>
        <w:t>أ</w:t>
      </w:r>
      <w:r w:rsidRPr="00F846DC">
        <w:rPr>
          <w:rFonts w:ascii="Arial" w:hAnsi="Arial"/>
          <w:sz w:val="32"/>
          <w:szCs w:val="32"/>
          <w:rtl/>
        </w:rPr>
        <w:t xml:space="preserve">ن يرغب شخص في </w:t>
      </w:r>
      <w:r w:rsidRPr="00F846DC">
        <w:rPr>
          <w:rFonts w:ascii="Arial" w:hAnsi="Arial" w:hint="cs"/>
          <w:sz w:val="32"/>
          <w:szCs w:val="32"/>
          <w:rtl/>
        </w:rPr>
        <w:t>أن</w:t>
      </w:r>
      <w:r w:rsidRPr="00F846DC">
        <w:rPr>
          <w:rFonts w:ascii="Arial" w:hAnsi="Arial"/>
          <w:sz w:val="32"/>
          <w:szCs w:val="32"/>
          <w:rtl/>
        </w:rPr>
        <w:t xml:space="preserve"> يتخذ </w:t>
      </w:r>
      <w:r w:rsidRPr="00F846DC">
        <w:rPr>
          <w:rFonts w:ascii="Arial" w:hAnsi="Arial" w:hint="cs"/>
          <w:sz w:val="32"/>
          <w:szCs w:val="32"/>
          <w:rtl/>
        </w:rPr>
        <w:t>كعلامة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عبارة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"</w:t>
      </w:r>
      <w:r w:rsidRPr="00F846DC">
        <w:rPr>
          <w:rFonts w:ascii="Arial" w:hAnsi="Arial"/>
          <w:sz w:val="32"/>
          <w:szCs w:val="32"/>
          <w:rtl/>
        </w:rPr>
        <w:t>صنع في الجزائر</w:t>
      </w:r>
      <w:r w:rsidRPr="00F846DC">
        <w:rPr>
          <w:rFonts w:ascii="Arial" w:hAnsi="Arial" w:hint="cs"/>
          <w:sz w:val="32"/>
          <w:szCs w:val="32"/>
          <w:rtl/>
        </w:rPr>
        <w:t>"،</w:t>
      </w:r>
      <w:r w:rsidRPr="00F846DC">
        <w:rPr>
          <w:rFonts w:ascii="Arial" w:hAnsi="Arial"/>
          <w:sz w:val="32"/>
          <w:szCs w:val="32"/>
          <w:rtl/>
        </w:rPr>
        <w:t xml:space="preserve"> فقبول تسجيل</w:t>
      </w:r>
      <w:r w:rsidRPr="00F846DC">
        <w:rPr>
          <w:rFonts w:ascii="Arial" w:hAnsi="Arial" w:hint="cs"/>
          <w:sz w:val="32"/>
          <w:szCs w:val="32"/>
          <w:rtl/>
        </w:rPr>
        <w:t xml:space="preserve"> ه</w:t>
      </w:r>
      <w:r w:rsidRPr="00F846DC">
        <w:rPr>
          <w:rFonts w:ascii="Arial" w:hAnsi="Arial"/>
          <w:sz w:val="32"/>
          <w:szCs w:val="32"/>
          <w:rtl/>
        </w:rPr>
        <w:t>كذا رموز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فيه </w:t>
      </w:r>
      <w:r w:rsidRPr="00F846DC">
        <w:rPr>
          <w:rFonts w:ascii="Arial" w:hAnsi="Arial" w:hint="cs"/>
          <w:sz w:val="32"/>
          <w:szCs w:val="32"/>
          <w:rtl/>
        </w:rPr>
        <w:t>إجحاف</w:t>
      </w:r>
      <w:r w:rsidRPr="00F846DC">
        <w:rPr>
          <w:rFonts w:ascii="Arial" w:hAnsi="Arial"/>
          <w:sz w:val="32"/>
          <w:szCs w:val="32"/>
          <w:rtl/>
        </w:rPr>
        <w:t xml:space="preserve"> في حق </w:t>
      </w:r>
      <w:r w:rsidRPr="00F846DC">
        <w:rPr>
          <w:rFonts w:ascii="Arial" w:hAnsi="Arial" w:hint="cs"/>
          <w:sz w:val="32"/>
          <w:szCs w:val="32"/>
          <w:rtl/>
        </w:rPr>
        <w:t>أشخاص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آخرين</w:t>
      </w:r>
      <w:r w:rsidRPr="00F846DC">
        <w:rPr>
          <w:rFonts w:ascii="Arial" w:hAnsi="Arial"/>
          <w:sz w:val="32"/>
          <w:szCs w:val="32"/>
          <w:rtl/>
        </w:rPr>
        <w:t xml:space="preserve"> لهم ذات الحق في استعمال ذ</w:t>
      </w:r>
      <w:r w:rsidRPr="00F846DC">
        <w:rPr>
          <w:rFonts w:ascii="Arial" w:hAnsi="Arial" w:hint="cs"/>
          <w:sz w:val="32"/>
          <w:szCs w:val="32"/>
          <w:rtl/>
        </w:rPr>
        <w:t>لك</w:t>
      </w:r>
      <w:r w:rsidRPr="00F846DC">
        <w:rPr>
          <w:rFonts w:ascii="Arial" w:hAnsi="Arial"/>
          <w:sz w:val="32"/>
          <w:szCs w:val="32"/>
          <w:rtl/>
        </w:rPr>
        <w:t xml:space="preserve"> البيان الجغرافي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-أيضا، </w:t>
      </w:r>
      <w:r w:rsidRPr="00F846DC">
        <w:rPr>
          <w:rFonts w:ascii="Arial" w:hAnsi="Arial"/>
          <w:sz w:val="32"/>
          <w:szCs w:val="32"/>
          <w:rtl/>
        </w:rPr>
        <w:t xml:space="preserve">استبعد المشرع من </w:t>
      </w:r>
      <w:r w:rsidRPr="00F846DC">
        <w:rPr>
          <w:rFonts w:ascii="Arial" w:hAnsi="Arial" w:hint="cs"/>
          <w:sz w:val="32"/>
          <w:szCs w:val="32"/>
          <w:rtl/>
        </w:rPr>
        <w:t>ال</w:t>
      </w:r>
      <w:r w:rsidRPr="00F846DC">
        <w:rPr>
          <w:rFonts w:ascii="Arial" w:hAnsi="Arial"/>
          <w:sz w:val="32"/>
          <w:szCs w:val="32"/>
          <w:rtl/>
        </w:rPr>
        <w:t xml:space="preserve">قبول </w:t>
      </w:r>
      <w:r w:rsidRPr="00F846DC">
        <w:rPr>
          <w:rFonts w:ascii="Arial" w:hAnsi="Arial" w:hint="cs"/>
          <w:sz w:val="32"/>
          <w:szCs w:val="32"/>
          <w:rtl/>
        </w:rPr>
        <w:t>كعلامة،</w:t>
      </w:r>
      <w:r w:rsidRPr="00F846DC">
        <w:rPr>
          <w:rFonts w:ascii="Arial" w:hAnsi="Arial"/>
          <w:sz w:val="32"/>
          <w:szCs w:val="32"/>
          <w:rtl/>
        </w:rPr>
        <w:t xml:space="preserve"> الرموز </w:t>
      </w:r>
      <w:r w:rsidRPr="00F846DC">
        <w:rPr>
          <w:rFonts w:ascii="Arial" w:hAnsi="Arial" w:hint="cs"/>
          <w:sz w:val="32"/>
          <w:szCs w:val="32"/>
          <w:rtl/>
        </w:rPr>
        <w:t>المشابهة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المماثلة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لاسم تجاري يتمتع بشهر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في الجزائر وتم استخدامه لسلع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خدمات مماثله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مشابه</w:t>
      </w:r>
      <w:r w:rsidRPr="00F846DC">
        <w:rPr>
          <w:rFonts w:ascii="Arial" w:hAnsi="Arial" w:hint="cs"/>
          <w:sz w:val="32"/>
          <w:szCs w:val="32"/>
          <w:rtl/>
        </w:rPr>
        <w:t>ة  تنتمي لمؤسسة أخرى (المادة</w:t>
      </w:r>
      <w:r w:rsidRPr="00F846DC">
        <w:rPr>
          <w:rFonts w:ascii="Arial" w:hAnsi="Arial"/>
          <w:sz w:val="32"/>
          <w:szCs w:val="32"/>
          <w:rtl/>
        </w:rPr>
        <w:t xml:space="preserve"> 7 </w:t>
      </w:r>
      <w:r w:rsidRPr="00F846DC">
        <w:rPr>
          <w:rFonts w:ascii="Arial" w:hAnsi="Arial" w:hint="cs"/>
          <w:sz w:val="32"/>
          <w:szCs w:val="32"/>
          <w:rtl/>
        </w:rPr>
        <w:t>ف 8)</w:t>
      </w:r>
      <w:r w:rsidRPr="00F846DC">
        <w:rPr>
          <w:rFonts w:ascii="Arial" w:hAnsi="Arial"/>
          <w:sz w:val="32"/>
          <w:szCs w:val="32"/>
          <w:rtl/>
        </w:rPr>
        <w:t xml:space="preserve"> مما قد يؤدي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تضليل الجمهور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 كما تستبعد </w:t>
      </w:r>
      <w:r w:rsidRPr="00F846DC">
        <w:rPr>
          <w:rFonts w:ascii="Arial" w:hAnsi="Arial" w:hint="cs"/>
          <w:sz w:val="32"/>
          <w:szCs w:val="32"/>
          <w:rtl/>
        </w:rPr>
        <w:t>أيضا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proofErr w:type="gramStart"/>
      <w:r w:rsidRPr="00F846DC">
        <w:rPr>
          <w:rFonts w:ascii="Arial" w:hAnsi="Arial"/>
          <w:sz w:val="32"/>
          <w:szCs w:val="32"/>
          <w:rtl/>
        </w:rPr>
        <w:t>الرموز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 xml:space="preserve"> التي تعتبر بمثابة ترجمة لعلامة أو اسم تجاري.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  <w:lang w:bidi="ar-DZ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كذلك استبعد المشرع الرموز </w:t>
      </w:r>
      <w:r w:rsidRPr="00F846DC">
        <w:rPr>
          <w:rFonts w:ascii="Arial" w:hAnsi="Arial" w:hint="cs"/>
          <w:sz w:val="32"/>
          <w:szCs w:val="32"/>
          <w:rtl/>
        </w:rPr>
        <w:t>المطابقة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المشابهة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لعلامة</w:t>
      </w:r>
      <w:r w:rsidRPr="00F846DC">
        <w:rPr>
          <w:rFonts w:ascii="Arial" w:hAnsi="Arial"/>
          <w:sz w:val="32"/>
          <w:szCs w:val="32"/>
          <w:rtl/>
        </w:rPr>
        <w:t xml:space="preserve"> كانت محل طلب تسجيل 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 xml:space="preserve">ولا زال الطلب قيد </w:t>
      </w:r>
      <w:r w:rsidRPr="00F846DC">
        <w:rPr>
          <w:rFonts w:ascii="Arial" w:hAnsi="Arial" w:hint="cs"/>
          <w:sz w:val="32"/>
          <w:szCs w:val="32"/>
          <w:rtl/>
        </w:rPr>
        <w:t>الدراسة</w:t>
      </w:r>
      <w:r w:rsidRPr="00F846DC">
        <w:rPr>
          <w:rFonts w:ascii="Arial" w:hAnsi="Arial"/>
          <w:sz w:val="32"/>
          <w:szCs w:val="32"/>
          <w:rtl/>
        </w:rPr>
        <w:t xml:space="preserve"> والبحث</w:t>
      </w:r>
      <w:r w:rsidRPr="00F846DC">
        <w:rPr>
          <w:rFonts w:ascii="Arial" w:hAnsi="Arial" w:hint="cs"/>
          <w:sz w:val="32"/>
          <w:szCs w:val="32"/>
          <w:rtl/>
        </w:rPr>
        <w:t xml:space="preserve">)، 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تسجيل</w:t>
      </w:r>
      <w:r w:rsidRPr="00F846DC">
        <w:rPr>
          <w:rFonts w:ascii="Arial" w:hAnsi="Arial" w:hint="cs"/>
          <w:sz w:val="32"/>
          <w:szCs w:val="32"/>
          <w:rtl/>
        </w:rPr>
        <w:t xml:space="preserve"> يشمل سلعا أو خدمات مطابقة أو مشابهة </w:t>
      </w:r>
      <w:r w:rsidRPr="00F846DC">
        <w:rPr>
          <w:rFonts w:ascii="Arial" w:hAnsi="Arial"/>
          <w:sz w:val="32"/>
          <w:szCs w:val="32"/>
          <w:rtl/>
        </w:rPr>
        <w:t xml:space="preserve">لتلك التي سجلت من </w:t>
      </w:r>
      <w:r w:rsidRPr="00F846DC">
        <w:rPr>
          <w:rFonts w:ascii="Arial" w:hAnsi="Arial" w:hint="cs"/>
          <w:sz w:val="32"/>
          <w:szCs w:val="32"/>
          <w:rtl/>
        </w:rPr>
        <w:t>أ</w:t>
      </w:r>
      <w:r w:rsidRPr="00F846DC">
        <w:rPr>
          <w:rFonts w:ascii="Arial" w:hAnsi="Arial"/>
          <w:sz w:val="32"/>
          <w:szCs w:val="32"/>
          <w:rtl/>
        </w:rPr>
        <w:t xml:space="preserve">جلها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الصنع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التجارية</w:t>
      </w:r>
      <w:r w:rsidRPr="00F846DC">
        <w:rPr>
          <w:rFonts w:ascii="Arial" w:hAnsi="Arial"/>
          <w:sz w:val="32"/>
          <w:szCs w:val="32"/>
          <w:rtl/>
        </w:rPr>
        <w:t xml:space="preserve"> بحسب </w:t>
      </w:r>
      <w:r w:rsidRPr="00F846DC">
        <w:rPr>
          <w:rFonts w:ascii="Arial" w:hAnsi="Arial" w:hint="cs"/>
          <w:sz w:val="32"/>
          <w:szCs w:val="32"/>
          <w:rtl/>
        </w:rPr>
        <w:t>الحالة،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كان هذا الاستعمال يحدث لبسا</w:t>
      </w:r>
      <w:r w:rsidRPr="00F846DC">
        <w:rPr>
          <w:rFonts w:ascii="Arial" w:hAnsi="Arial" w:hint="cs"/>
          <w:sz w:val="32"/>
          <w:szCs w:val="32"/>
          <w:rtl/>
        </w:rPr>
        <w:t xml:space="preserve"> (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المادة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7 ف 9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الأمر</w:t>
      </w:r>
      <w:r w:rsidRPr="00F846DC">
        <w:rPr>
          <w:rFonts w:ascii="Arial" w:hAnsi="Arial"/>
          <w:sz w:val="32"/>
          <w:szCs w:val="32"/>
          <w:rtl/>
        </w:rPr>
        <w:t xml:space="preserve"> 03</w:t>
      </w:r>
      <w:r w:rsidRPr="00F846DC">
        <w:rPr>
          <w:rFonts w:ascii="Arial" w:hAnsi="Arial" w:hint="cs"/>
          <w:sz w:val="32"/>
          <w:szCs w:val="32"/>
          <w:rtl/>
        </w:rPr>
        <w:t>/</w:t>
      </w:r>
      <w:r w:rsidRPr="00F846DC">
        <w:rPr>
          <w:rFonts w:ascii="Arial" w:hAnsi="Arial"/>
          <w:sz w:val="32"/>
          <w:szCs w:val="32"/>
          <w:rtl/>
        </w:rPr>
        <w:t xml:space="preserve"> 06 </w:t>
      </w:r>
      <w:r w:rsidRPr="00F846DC">
        <w:rPr>
          <w:rFonts w:ascii="Arial" w:hAnsi="Arial" w:hint="cs"/>
          <w:sz w:val="32"/>
          <w:szCs w:val="32"/>
          <w:rtl/>
        </w:rPr>
        <w:t xml:space="preserve">)، </w:t>
      </w:r>
      <w:r w:rsidRPr="00F846DC">
        <w:rPr>
          <w:rFonts w:ascii="Arial" w:hAnsi="Arial"/>
          <w:sz w:val="32"/>
          <w:szCs w:val="32"/>
          <w:rtl/>
        </w:rPr>
        <w:t>مثل</w:t>
      </w:r>
      <w:r w:rsidRPr="00F846DC">
        <w:rPr>
          <w:rFonts w:ascii="Arial" w:hAnsi="Arial" w:hint="cs"/>
          <w:sz w:val="32"/>
          <w:szCs w:val="32"/>
          <w:rtl/>
        </w:rPr>
        <w:t>: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"</w:t>
      </w:r>
      <w:proofErr w:type="spellStart"/>
      <w:r w:rsidRPr="00F846DC">
        <w:rPr>
          <w:rFonts w:ascii="Arial" w:hAnsi="Arial"/>
          <w:sz w:val="32"/>
          <w:szCs w:val="32"/>
          <w:rtl/>
        </w:rPr>
        <w:t>فلوريا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>"</w:t>
      </w:r>
      <w:r w:rsidRPr="00F846DC">
        <w:rPr>
          <w:rFonts w:ascii="Arial" w:hAnsi="Arial"/>
          <w:sz w:val="32"/>
          <w:szCs w:val="32"/>
          <w:rtl/>
        </w:rPr>
        <w:t xml:space="preserve"> التي تعد مشابه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لعلامة "</w:t>
      </w:r>
      <w:proofErr w:type="spellStart"/>
      <w:r w:rsidRPr="00F846DC">
        <w:rPr>
          <w:rFonts w:ascii="Arial" w:hAnsi="Arial"/>
          <w:sz w:val="32"/>
          <w:szCs w:val="32"/>
          <w:rtl/>
        </w:rPr>
        <w:t>جلوريا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" </w:t>
      </w:r>
      <w:r w:rsidRPr="00F846DC">
        <w:rPr>
          <w:rFonts w:ascii="Arial" w:hAnsi="Arial"/>
          <w:sz w:val="32"/>
          <w:szCs w:val="32"/>
        </w:rPr>
        <w:t>Gloria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lastRenderedPageBreak/>
        <w:t>-</w:t>
      </w:r>
      <w:r w:rsidRPr="00F846DC">
        <w:rPr>
          <w:rFonts w:ascii="Arial" w:hAnsi="Arial"/>
          <w:sz w:val="32"/>
          <w:szCs w:val="32"/>
          <w:rtl/>
        </w:rPr>
        <w:t xml:space="preserve">وتطبق </w:t>
      </w:r>
      <w:r w:rsidRPr="00F846DC">
        <w:rPr>
          <w:rFonts w:ascii="Arial" w:hAnsi="Arial" w:hint="cs"/>
          <w:sz w:val="32"/>
          <w:szCs w:val="32"/>
          <w:rtl/>
        </w:rPr>
        <w:t>أحكام</w:t>
      </w:r>
      <w:r w:rsidRPr="00F846DC">
        <w:rPr>
          <w:rFonts w:ascii="Arial" w:hAnsi="Arial"/>
          <w:sz w:val="32"/>
          <w:szCs w:val="32"/>
          <w:rtl/>
        </w:rPr>
        <w:t xml:space="preserve"> هذه </w:t>
      </w:r>
      <w:r w:rsidRPr="00F846DC">
        <w:rPr>
          <w:rFonts w:ascii="Arial" w:hAnsi="Arial" w:hint="cs"/>
          <w:sz w:val="32"/>
          <w:szCs w:val="32"/>
          <w:rtl/>
        </w:rPr>
        <w:t>الفقرة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أيضا</w:t>
      </w:r>
      <w:r w:rsidRPr="00F846DC">
        <w:rPr>
          <w:rFonts w:ascii="Arial" w:hAnsi="Arial"/>
          <w:sz w:val="32"/>
          <w:szCs w:val="32"/>
          <w:rtl/>
        </w:rPr>
        <w:t xml:space="preserve"> على العلامات التي انتهت فتر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حمايتها منذ سن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أكثر</w:t>
      </w:r>
      <w:r w:rsidRPr="00F846DC">
        <w:rPr>
          <w:rFonts w:ascii="Arial" w:hAnsi="Arial"/>
          <w:sz w:val="32"/>
          <w:szCs w:val="32"/>
          <w:rtl/>
        </w:rPr>
        <w:t xml:space="preserve"> قبل </w:t>
      </w:r>
      <w:r w:rsidRPr="00F846DC">
        <w:rPr>
          <w:rFonts w:ascii="Arial" w:hAnsi="Arial" w:hint="cs"/>
          <w:sz w:val="32"/>
          <w:szCs w:val="32"/>
          <w:rtl/>
        </w:rPr>
        <w:t>إيداع</w:t>
      </w:r>
      <w:r w:rsidRPr="00F846DC">
        <w:rPr>
          <w:rFonts w:ascii="Arial" w:hAnsi="Arial"/>
          <w:sz w:val="32"/>
          <w:szCs w:val="32"/>
          <w:rtl/>
        </w:rPr>
        <w:t xml:space="preserve"> طلب تسجيلها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على العلامات </w:t>
      </w:r>
      <w:r w:rsidRPr="00F846DC">
        <w:rPr>
          <w:rFonts w:ascii="Arial" w:hAnsi="Arial" w:hint="cs"/>
          <w:sz w:val="32"/>
          <w:szCs w:val="32"/>
          <w:rtl/>
        </w:rPr>
        <w:t>الجماعية</w:t>
      </w:r>
      <w:r w:rsidRPr="00F846DC">
        <w:rPr>
          <w:rFonts w:ascii="Arial" w:hAnsi="Arial"/>
          <w:sz w:val="32"/>
          <w:szCs w:val="32"/>
          <w:rtl/>
        </w:rPr>
        <w:t xml:space="preserve"> التي انتهت فتره حمايتها منذ ثلاث سنوات </w:t>
      </w:r>
      <w:proofErr w:type="spellStart"/>
      <w:r w:rsidRPr="00F846DC">
        <w:rPr>
          <w:rFonts w:ascii="Arial" w:hAnsi="Arial"/>
          <w:sz w:val="32"/>
          <w:szCs w:val="32"/>
          <w:rtl/>
        </w:rPr>
        <w:t>او</w:t>
      </w:r>
      <w:proofErr w:type="spell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أكثر</w:t>
      </w:r>
      <w:r w:rsidRPr="00F846DC">
        <w:rPr>
          <w:rFonts w:ascii="Arial" w:hAnsi="Arial"/>
          <w:sz w:val="32"/>
          <w:szCs w:val="32"/>
          <w:rtl/>
        </w:rPr>
        <w:t xml:space="preserve"> قبل هذا التاريخ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السؤال</w:t>
      </w:r>
      <w:proofErr w:type="gramEnd"/>
      <w:r w:rsidRPr="00F846D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2:</w:t>
      </w:r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>تتمتع</w:t>
      </w:r>
      <w:proofErr w:type="gramEnd"/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العلامة بالحماية القانونية في حيز زمني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؛</w:t>
      </w: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حدده</w:t>
      </w:r>
      <w:r w:rsidRPr="00F846D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F846D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مدعما إجابتك بالأسانيد القانونية.</w:t>
      </w:r>
    </w:p>
    <w:p w:rsidR="00031521" w:rsidRDefault="00031521" w:rsidP="00031521">
      <w:pPr>
        <w:tabs>
          <w:tab w:val="left" w:pos="1011"/>
        </w:tabs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031521" w:rsidRPr="00F846DC" w:rsidRDefault="00031521" w:rsidP="00031521">
      <w:pPr>
        <w:tabs>
          <w:tab w:val="left" w:pos="1011"/>
        </w:tabs>
        <w:bidi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proofErr w:type="gramStart"/>
      <w:r w:rsidRPr="00F846D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الإجابة</w:t>
      </w:r>
      <w:proofErr w:type="gramEnd"/>
      <w:r w:rsidRPr="00F846DC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:</w:t>
      </w:r>
      <w:r w:rsidRPr="00F846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(6نقاط)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/>
          <w:sz w:val="32"/>
          <w:szCs w:val="32"/>
          <w:rtl/>
        </w:rPr>
        <w:t xml:space="preserve">يكتسب الحق في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بتسجيلها وفقا لنص </w:t>
      </w:r>
      <w:proofErr w:type="gramStart"/>
      <w:r w:rsidRPr="00F846DC">
        <w:rPr>
          <w:rFonts w:ascii="Arial" w:hAnsi="Arial" w:hint="cs"/>
          <w:sz w:val="32"/>
          <w:szCs w:val="32"/>
          <w:rtl/>
        </w:rPr>
        <w:t>المادة</w:t>
      </w:r>
      <w:proofErr w:type="gramEnd"/>
      <w:r w:rsidRPr="00F846DC">
        <w:rPr>
          <w:rFonts w:ascii="Arial" w:hAnsi="Arial" w:hint="cs"/>
          <w:sz w:val="32"/>
          <w:szCs w:val="32"/>
          <w:rtl/>
        </w:rPr>
        <w:t xml:space="preserve"> 5 من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الأمر 03/06.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proofErr w:type="gramStart"/>
      <w:r w:rsidRPr="00F846DC">
        <w:rPr>
          <w:rFonts w:ascii="Arial" w:hAnsi="Arial"/>
          <w:sz w:val="32"/>
          <w:szCs w:val="32"/>
          <w:rtl/>
        </w:rPr>
        <w:t>وتمتد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مده التسجيل لعشر سنوات تسري </w:t>
      </w:r>
      <w:r w:rsidRPr="00F846DC">
        <w:rPr>
          <w:rFonts w:ascii="Arial" w:hAnsi="Arial" w:hint="cs"/>
          <w:sz w:val="32"/>
          <w:szCs w:val="32"/>
          <w:rtl/>
        </w:rPr>
        <w:t>بأثر</w:t>
      </w:r>
      <w:r w:rsidRPr="00F846DC">
        <w:rPr>
          <w:rFonts w:ascii="Arial" w:hAnsi="Arial"/>
          <w:sz w:val="32"/>
          <w:szCs w:val="32"/>
          <w:rtl/>
        </w:rPr>
        <w:t xml:space="preserve"> رجعي من تاريخ </w:t>
      </w:r>
      <w:r w:rsidRPr="00F846DC">
        <w:rPr>
          <w:rFonts w:ascii="Arial" w:hAnsi="Arial" w:hint="cs"/>
          <w:sz w:val="32"/>
          <w:szCs w:val="32"/>
          <w:rtl/>
        </w:rPr>
        <w:t>إيداع</w:t>
      </w:r>
      <w:r w:rsidRPr="00F846DC">
        <w:rPr>
          <w:rFonts w:ascii="Arial" w:hAnsi="Arial"/>
          <w:sz w:val="32"/>
          <w:szCs w:val="32"/>
          <w:rtl/>
        </w:rPr>
        <w:t xml:space="preserve"> الطلب 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>الماد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5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ف 2 من الأمر03/06).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/>
          <w:sz w:val="32"/>
          <w:szCs w:val="32"/>
          <w:rtl/>
        </w:rPr>
        <w:t xml:space="preserve">ويمكن تجديد التسجيل لفترات </w:t>
      </w:r>
      <w:r w:rsidRPr="00F846DC">
        <w:rPr>
          <w:rFonts w:ascii="Arial" w:hAnsi="Arial" w:hint="cs"/>
          <w:sz w:val="32"/>
          <w:szCs w:val="32"/>
          <w:rtl/>
        </w:rPr>
        <w:t>متتالية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(</w:t>
      </w:r>
      <w:r w:rsidRPr="00F846DC">
        <w:rPr>
          <w:rFonts w:ascii="Arial" w:hAnsi="Arial"/>
          <w:sz w:val="32"/>
          <w:szCs w:val="32"/>
          <w:rtl/>
        </w:rPr>
        <w:t>دون تحديدها</w:t>
      </w:r>
      <w:r w:rsidRPr="00F846DC">
        <w:rPr>
          <w:rFonts w:ascii="Arial" w:hAnsi="Arial" w:hint="cs"/>
          <w:sz w:val="32"/>
          <w:szCs w:val="32"/>
          <w:rtl/>
        </w:rPr>
        <w:t>)، تقدر بعشر سنوات.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- </w:t>
      </w:r>
      <w:proofErr w:type="gramStart"/>
      <w:r w:rsidRPr="00F846DC">
        <w:rPr>
          <w:rFonts w:ascii="Arial" w:hAnsi="Arial"/>
          <w:sz w:val="32"/>
          <w:szCs w:val="32"/>
          <w:rtl/>
        </w:rPr>
        <w:t>ويجب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القيام بعملي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التجديد في مد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ست</w:t>
      </w:r>
      <w:r w:rsidRPr="00F846DC">
        <w:rPr>
          <w:rFonts w:ascii="Arial" w:hAnsi="Arial" w:hint="cs"/>
          <w:sz w:val="32"/>
          <w:szCs w:val="32"/>
          <w:rtl/>
        </w:rPr>
        <w:t>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أشهر</w:t>
      </w:r>
      <w:r w:rsidRPr="00F846DC">
        <w:rPr>
          <w:rFonts w:ascii="Arial" w:hAnsi="Arial"/>
          <w:sz w:val="32"/>
          <w:szCs w:val="32"/>
          <w:rtl/>
        </w:rPr>
        <w:t xml:space="preserve"> التي تسبق انقضاء التسجيل </w:t>
      </w:r>
      <w:r w:rsidRPr="00F846DC">
        <w:rPr>
          <w:rFonts w:ascii="Arial" w:hAnsi="Arial" w:hint="cs"/>
          <w:sz w:val="32"/>
          <w:szCs w:val="32"/>
          <w:rtl/>
        </w:rPr>
        <w:t>أو</w:t>
      </w:r>
      <w:r w:rsidRPr="00F846DC">
        <w:rPr>
          <w:rFonts w:ascii="Arial" w:hAnsi="Arial"/>
          <w:sz w:val="32"/>
          <w:szCs w:val="32"/>
          <w:rtl/>
        </w:rPr>
        <w:t xml:space="preserve"> على </w:t>
      </w:r>
      <w:r w:rsidRPr="00F846DC">
        <w:rPr>
          <w:rFonts w:ascii="Arial" w:hAnsi="Arial" w:hint="cs"/>
          <w:sz w:val="32"/>
          <w:szCs w:val="32"/>
          <w:rtl/>
        </w:rPr>
        <w:t>الأكثر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ستة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أشهر</w:t>
      </w:r>
      <w:r w:rsidRPr="00F846DC">
        <w:rPr>
          <w:rFonts w:ascii="Arial" w:hAnsi="Arial"/>
          <w:sz w:val="32"/>
          <w:szCs w:val="32"/>
          <w:rtl/>
        </w:rPr>
        <w:t xml:space="preserve"> التي تلي الانقضاء</w:t>
      </w:r>
      <w:r w:rsidRPr="00F846DC">
        <w:rPr>
          <w:rFonts w:ascii="Arial" w:hAnsi="Arial" w:hint="cs"/>
          <w:sz w:val="32"/>
          <w:szCs w:val="32"/>
          <w:rtl/>
        </w:rPr>
        <w:t>،</w:t>
      </w:r>
      <w:r w:rsidRPr="00F846DC">
        <w:rPr>
          <w:rFonts w:ascii="Arial" w:hAnsi="Arial"/>
          <w:sz w:val="32"/>
          <w:szCs w:val="32"/>
          <w:rtl/>
        </w:rPr>
        <w:t xml:space="preserve"> وذلك وفقا لنص </w:t>
      </w:r>
      <w:r w:rsidRPr="00F846DC">
        <w:rPr>
          <w:rFonts w:ascii="Arial" w:hAnsi="Arial" w:hint="cs"/>
          <w:sz w:val="32"/>
          <w:szCs w:val="32"/>
          <w:rtl/>
        </w:rPr>
        <w:t>المادة</w:t>
      </w:r>
      <w:r w:rsidRPr="00F846DC">
        <w:rPr>
          <w:rFonts w:ascii="Arial" w:hAnsi="Arial"/>
          <w:sz w:val="32"/>
          <w:szCs w:val="32"/>
          <w:rtl/>
        </w:rPr>
        <w:t xml:space="preserve"> 18 المرسوم التنفيذي</w:t>
      </w:r>
      <w:r w:rsidRPr="00F846DC">
        <w:rPr>
          <w:rFonts w:ascii="Arial" w:hAnsi="Arial" w:hint="cs"/>
          <w:sz w:val="32"/>
          <w:szCs w:val="32"/>
          <w:rtl/>
        </w:rPr>
        <w:t xml:space="preserve"> 05/277.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r w:rsidRPr="00F846DC">
        <w:rPr>
          <w:rFonts w:ascii="Arial" w:hAnsi="Arial"/>
          <w:sz w:val="32"/>
          <w:szCs w:val="32"/>
          <w:rtl/>
        </w:rPr>
        <w:t xml:space="preserve">ولا يمكن خلال هذه </w:t>
      </w:r>
      <w:r w:rsidRPr="00F846DC">
        <w:rPr>
          <w:rFonts w:ascii="Arial" w:hAnsi="Arial" w:hint="cs"/>
          <w:sz w:val="32"/>
          <w:szCs w:val="32"/>
          <w:rtl/>
        </w:rPr>
        <w:t>الفترة-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إذا</w:t>
      </w:r>
      <w:r w:rsidRPr="00F846DC">
        <w:rPr>
          <w:rFonts w:ascii="Arial" w:hAnsi="Arial"/>
          <w:sz w:val="32"/>
          <w:szCs w:val="32"/>
          <w:rtl/>
        </w:rPr>
        <w:t xml:space="preserve"> لم يقم صاحب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بتجديد التسجيل</w:t>
      </w:r>
      <w:r w:rsidRPr="00F846DC">
        <w:rPr>
          <w:rFonts w:ascii="Arial" w:hAnsi="Arial" w:hint="cs"/>
          <w:sz w:val="32"/>
          <w:szCs w:val="32"/>
          <w:rtl/>
        </w:rPr>
        <w:t xml:space="preserve">- </w:t>
      </w:r>
      <w:r w:rsidRPr="00F846DC">
        <w:rPr>
          <w:rFonts w:ascii="Arial" w:hAnsi="Arial"/>
          <w:sz w:val="32"/>
          <w:szCs w:val="32"/>
          <w:rtl/>
        </w:rPr>
        <w:t xml:space="preserve">للغير تملك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وذلك عن طريق </w:t>
      </w:r>
      <w:r w:rsidRPr="00F846DC">
        <w:rPr>
          <w:rFonts w:ascii="Arial" w:hAnsi="Arial" w:hint="cs"/>
          <w:sz w:val="32"/>
          <w:szCs w:val="32"/>
          <w:rtl/>
        </w:rPr>
        <w:t>إيداع</w:t>
      </w:r>
      <w:r w:rsidRPr="00F846DC">
        <w:rPr>
          <w:rFonts w:ascii="Arial" w:hAnsi="Arial"/>
          <w:sz w:val="32"/>
          <w:szCs w:val="32"/>
          <w:rtl/>
        </w:rPr>
        <w:t xml:space="preserve"> طلب تسجيلها</w:t>
      </w:r>
      <w:r w:rsidRPr="00F846DC">
        <w:rPr>
          <w:rFonts w:ascii="Arial" w:hAnsi="Arial" w:hint="cs"/>
          <w:sz w:val="32"/>
          <w:szCs w:val="32"/>
          <w:rtl/>
        </w:rPr>
        <w:t xml:space="preserve"> </w:t>
      </w:r>
      <w:r w:rsidRPr="00F846DC">
        <w:rPr>
          <w:rFonts w:ascii="Arial" w:hAnsi="Arial"/>
          <w:sz w:val="32"/>
          <w:szCs w:val="32"/>
          <w:rtl/>
        </w:rPr>
        <w:t xml:space="preserve">وفقا </w:t>
      </w:r>
      <w:r w:rsidRPr="00F846DC">
        <w:rPr>
          <w:rFonts w:ascii="Arial" w:hAnsi="Arial" w:hint="cs"/>
          <w:sz w:val="32"/>
          <w:szCs w:val="32"/>
          <w:rtl/>
        </w:rPr>
        <w:t>للإجراءات</w:t>
      </w:r>
      <w:r w:rsidRPr="00F846DC">
        <w:rPr>
          <w:rFonts w:ascii="Arial" w:hAnsi="Arial"/>
          <w:sz w:val="32"/>
          <w:szCs w:val="32"/>
          <w:rtl/>
        </w:rPr>
        <w:t xml:space="preserve"> و</w:t>
      </w:r>
      <w:r w:rsidRPr="00F846DC">
        <w:rPr>
          <w:rFonts w:ascii="Arial" w:hAnsi="Arial" w:hint="cs"/>
          <w:sz w:val="32"/>
          <w:szCs w:val="32"/>
          <w:rtl/>
        </w:rPr>
        <w:t>ال</w:t>
      </w:r>
      <w:r w:rsidRPr="00F846DC">
        <w:rPr>
          <w:rFonts w:ascii="Arial" w:hAnsi="Arial"/>
          <w:sz w:val="32"/>
          <w:szCs w:val="32"/>
          <w:rtl/>
        </w:rPr>
        <w:t xml:space="preserve">شروط المنصوص عليها قانونا حتى انقضاء هذه </w:t>
      </w:r>
      <w:r w:rsidRPr="00F846DC">
        <w:rPr>
          <w:rFonts w:ascii="Arial" w:hAnsi="Arial" w:hint="cs"/>
          <w:sz w:val="32"/>
          <w:szCs w:val="32"/>
          <w:rtl/>
        </w:rPr>
        <w:t>المدة،</w:t>
      </w:r>
      <w:r w:rsidRPr="00F846DC">
        <w:rPr>
          <w:rFonts w:ascii="Arial" w:hAnsi="Arial"/>
          <w:sz w:val="32"/>
          <w:szCs w:val="32"/>
          <w:rtl/>
        </w:rPr>
        <w:t xml:space="preserve"> ويرجع تفسير ذلك </w:t>
      </w:r>
      <w:r w:rsidRPr="00F846DC">
        <w:rPr>
          <w:rFonts w:ascii="Arial" w:hAnsi="Arial" w:hint="cs"/>
          <w:sz w:val="32"/>
          <w:szCs w:val="32"/>
          <w:rtl/>
        </w:rPr>
        <w:t>إلى</w:t>
      </w:r>
      <w:r w:rsidRPr="00F846DC">
        <w:rPr>
          <w:rFonts w:ascii="Arial" w:hAnsi="Arial"/>
          <w:sz w:val="32"/>
          <w:szCs w:val="32"/>
          <w:rtl/>
        </w:rPr>
        <w:t xml:space="preserve"> رغبه المشرع في </w:t>
      </w:r>
      <w:r w:rsidRPr="00F846DC">
        <w:rPr>
          <w:rFonts w:ascii="Arial" w:hAnsi="Arial" w:hint="cs"/>
          <w:sz w:val="32"/>
          <w:szCs w:val="32"/>
          <w:rtl/>
        </w:rPr>
        <w:t>حماية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خلالها</w:t>
      </w:r>
      <w:r w:rsidRPr="00F846DC">
        <w:rPr>
          <w:rFonts w:ascii="Arial" w:hAnsi="Arial" w:hint="cs"/>
          <w:sz w:val="32"/>
          <w:szCs w:val="32"/>
          <w:rtl/>
        </w:rPr>
        <w:t>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  <w:rtl/>
        </w:rPr>
      </w:pPr>
      <w:r w:rsidRPr="00F846DC">
        <w:rPr>
          <w:rFonts w:ascii="Arial" w:hAnsi="Arial" w:hint="cs"/>
          <w:sz w:val="32"/>
          <w:szCs w:val="32"/>
          <w:rtl/>
        </w:rPr>
        <w:t>-</w:t>
      </w:r>
      <w:proofErr w:type="gramStart"/>
      <w:r w:rsidRPr="00F846DC">
        <w:rPr>
          <w:rFonts w:ascii="Arial" w:hAnsi="Arial"/>
          <w:sz w:val="32"/>
          <w:szCs w:val="32"/>
          <w:rtl/>
        </w:rPr>
        <w:t>وتسري</w:t>
      </w:r>
      <w:proofErr w:type="gramEnd"/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أثار</w:t>
      </w:r>
      <w:r w:rsidRPr="00F846DC">
        <w:rPr>
          <w:rFonts w:ascii="Arial" w:hAnsi="Arial"/>
          <w:sz w:val="32"/>
          <w:szCs w:val="32"/>
          <w:rtl/>
        </w:rPr>
        <w:t xml:space="preserve"> تجديد </w:t>
      </w:r>
      <w:r w:rsidRPr="00F846DC">
        <w:rPr>
          <w:rFonts w:ascii="Arial" w:hAnsi="Arial" w:hint="cs"/>
          <w:sz w:val="32"/>
          <w:szCs w:val="32"/>
          <w:rtl/>
        </w:rPr>
        <w:t>الإيداع</w:t>
      </w:r>
      <w:r w:rsidRPr="00F846DC">
        <w:rPr>
          <w:rFonts w:ascii="Arial" w:hAnsi="Arial"/>
          <w:sz w:val="32"/>
          <w:szCs w:val="32"/>
          <w:rtl/>
        </w:rPr>
        <w:t xml:space="preserve"> ابتداء من اليوم</w:t>
      </w:r>
      <w:r w:rsidRPr="00F846DC">
        <w:rPr>
          <w:rFonts w:ascii="Arial" w:hAnsi="Arial" w:hint="cs"/>
          <w:sz w:val="32"/>
          <w:szCs w:val="32"/>
          <w:rtl/>
        </w:rPr>
        <w:t xml:space="preserve"> الذي </w:t>
      </w:r>
      <w:r w:rsidRPr="00F846DC">
        <w:rPr>
          <w:rFonts w:ascii="Arial" w:hAnsi="Arial"/>
          <w:sz w:val="32"/>
          <w:szCs w:val="32"/>
          <w:rtl/>
        </w:rPr>
        <w:t>يلي تاريخ انقضاء التسجيل</w:t>
      </w:r>
      <w:r w:rsidRPr="00F846DC">
        <w:rPr>
          <w:rFonts w:ascii="Arial" w:hAnsi="Arial" w:hint="cs"/>
          <w:sz w:val="32"/>
          <w:szCs w:val="32"/>
          <w:rtl/>
        </w:rPr>
        <w:t xml:space="preserve"> (</w:t>
      </w:r>
      <w:r w:rsidRPr="00F846DC">
        <w:rPr>
          <w:rFonts w:ascii="Arial" w:hAnsi="Arial"/>
          <w:sz w:val="32"/>
          <w:szCs w:val="32"/>
          <w:rtl/>
        </w:rPr>
        <w:t xml:space="preserve"> الماد</w:t>
      </w:r>
      <w:r w:rsidRPr="00F846DC">
        <w:rPr>
          <w:rFonts w:ascii="Arial" w:hAnsi="Arial" w:hint="cs"/>
          <w:sz w:val="32"/>
          <w:szCs w:val="32"/>
          <w:rtl/>
        </w:rPr>
        <w:t>ة 5 ف 4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من الأمر 03/06)،</w:t>
      </w:r>
      <w:r w:rsidRPr="00F846DC">
        <w:rPr>
          <w:rFonts w:ascii="Arial" w:hAnsi="Arial"/>
          <w:sz w:val="32"/>
          <w:szCs w:val="32"/>
          <w:rtl/>
        </w:rPr>
        <w:t xml:space="preserve"> وعليه تصبح </w:t>
      </w:r>
      <w:r w:rsidRPr="00F846DC">
        <w:rPr>
          <w:rFonts w:ascii="Arial" w:hAnsi="Arial" w:hint="cs"/>
          <w:sz w:val="32"/>
          <w:szCs w:val="32"/>
          <w:rtl/>
        </w:rPr>
        <w:t>العلامة</w:t>
      </w:r>
      <w:r w:rsidRPr="00F846DC">
        <w:rPr>
          <w:rFonts w:ascii="Arial" w:hAnsi="Arial"/>
          <w:sz w:val="32"/>
          <w:szCs w:val="32"/>
          <w:rtl/>
        </w:rPr>
        <w:t xml:space="preserve"> </w:t>
      </w:r>
      <w:r w:rsidRPr="00F846DC">
        <w:rPr>
          <w:rFonts w:ascii="Arial" w:hAnsi="Arial" w:hint="cs"/>
          <w:sz w:val="32"/>
          <w:szCs w:val="32"/>
          <w:rtl/>
        </w:rPr>
        <w:t>محمية</w:t>
      </w:r>
      <w:r w:rsidRPr="00F846DC">
        <w:rPr>
          <w:rFonts w:ascii="Arial" w:hAnsi="Arial"/>
          <w:sz w:val="32"/>
          <w:szCs w:val="32"/>
          <w:rtl/>
        </w:rPr>
        <w:t xml:space="preserve"> لمده 10 سنوات </w:t>
      </w:r>
      <w:r w:rsidRPr="00F846DC">
        <w:rPr>
          <w:rFonts w:ascii="Arial" w:hAnsi="Arial" w:hint="cs"/>
          <w:sz w:val="32"/>
          <w:szCs w:val="32"/>
          <w:rtl/>
        </w:rPr>
        <w:t>أخرى.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  <w:r w:rsidRPr="00F846DC">
        <w:rPr>
          <w:rFonts w:ascii="Arial" w:hAnsi="Arial" w:hint="cs"/>
          <w:sz w:val="32"/>
          <w:szCs w:val="32"/>
          <w:rtl/>
        </w:rPr>
        <w:t xml:space="preserve">كخلاصة فالعلامة المسجلة تعتبر محمية قانونا خلال فترة تسجيلها و المقدرة بعشر سنوات مضاف </w:t>
      </w:r>
      <w:proofErr w:type="spellStart"/>
      <w:r w:rsidRPr="00F846DC">
        <w:rPr>
          <w:rFonts w:ascii="Arial" w:hAnsi="Arial" w:hint="cs"/>
          <w:sz w:val="32"/>
          <w:szCs w:val="32"/>
          <w:rtl/>
        </w:rPr>
        <w:t>اليها</w:t>
      </w:r>
      <w:proofErr w:type="spellEnd"/>
      <w:r w:rsidRPr="00F846DC">
        <w:rPr>
          <w:rFonts w:ascii="Arial" w:hAnsi="Arial" w:hint="cs"/>
          <w:sz w:val="32"/>
          <w:szCs w:val="32"/>
          <w:rtl/>
        </w:rPr>
        <w:t xml:space="preserve"> الستة أشهر التي تلي تاريخ انقضاء التسجيل.</w:t>
      </w:r>
    </w:p>
    <w:p w:rsidR="00031521" w:rsidRPr="00F846DC" w:rsidRDefault="00031521" w:rsidP="00031521">
      <w:pPr>
        <w:pStyle w:val="Textebrut"/>
        <w:bidi/>
        <w:spacing w:line="276" w:lineRule="auto"/>
        <w:jc w:val="both"/>
        <w:rPr>
          <w:rFonts w:ascii="Arial" w:hAnsi="Arial"/>
          <w:sz w:val="32"/>
          <w:szCs w:val="32"/>
        </w:rPr>
      </w:pPr>
    </w:p>
    <w:p w:rsidR="00031521" w:rsidRPr="00F846DC" w:rsidRDefault="00031521" w:rsidP="00031521">
      <w:pPr>
        <w:rPr>
          <w:lang w:bidi="ar-DZ"/>
        </w:rPr>
      </w:pPr>
    </w:p>
    <w:p w:rsidR="00031521" w:rsidRP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1521" w:rsidRPr="00141CD9" w:rsidRDefault="00031521" w:rsidP="00031521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031521" w:rsidRPr="00141CD9" w:rsidSect="006A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41CD9"/>
    <w:rsid w:val="00031521"/>
    <w:rsid w:val="000E3BEF"/>
    <w:rsid w:val="00141CD9"/>
    <w:rsid w:val="002D44A0"/>
    <w:rsid w:val="0034785C"/>
    <w:rsid w:val="006A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031521"/>
    <w:pPr>
      <w:spacing w:after="0" w:line="240" w:lineRule="auto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31521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</dc:creator>
  <cp:keywords/>
  <dc:description/>
  <cp:lastModifiedBy>pc_</cp:lastModifiedBy>
  <cp:revision>4</cp:revision>
  <dcterms:created xsi:type="dcterms:W3CDTF">2022-06-05T16:46:00Z</dcterms:created>
  <dcterms:modified xsi:type="dcterms:W3CDTF">2023-02-20T12:53:00Z</dcterms:modified>
</cp:coreProperties>
</file>